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92F1F" id="Rectangle 2" o:spid="_x0000_s1026"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fillcolor="#17afbe" strokecolor="#17afbe">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3A0B742E">
        <w:tc>
          <w:tcPr>
            <w:tcW w:w="4133" w:type="dxa"/>
            <w:shd w:val="clear" w:color="auto" w:fill="DAEEF3"/>
          </w:tcPr>
          <w:p w14:paraId="5AF9CAAD" w14:textId="77777777" w:rsidR="008C324D" w:rsidRPr="00544318" w:rsidRDefault="008C324D" w:rsidP="002017E5">
            <w:pPr>
              <w:rPr>
                <w:rFonts w:ascii="Arial" w:hAnsi="Arial" w:cs="Arial"/>
                <w:b/>
              </w:rPr>
            </w:pPr>
            <w:r w:rsidRPr="3A0B742E">
              <w:rPr>
                <w:rFonts w:ascii="Arial" w:hAnsi="Arial" w:cs="Arial"/>
                <w:b/>
                <w:bCs/>
              </w:rPr>
              <w:t>Job title</w:t>
            </w:r>
          </w:p>
        </w:tc>
        <w:tc>
          <w:tcPr>
            <w:tcW w:w="4883" w:type="dxa"/>
            <w:shd w:val="clear" w:color="auto" w:fill="DAEEF3"/>
          </w:tcPr>
          <w:p w14:paraId="3BE14310" w14:textId="77777777" w:rsidR="008C324D" w:rsidRPr="00544318" w:rsidRDefault="008C324D" w:rsidP="002017E5">
            <w:pPr>
              <w:rPr>
                <w:rFonts w:ascii="Arial" w:hAnsi="Arial" w:cs="Arial"/>
                <w:b/>
              </w:rPr>
            </w:pPr>
            <w:r w:rsidRPr="3A0B742E">
              <w:rPr>
                <w:rFonts w:ascii="Arial" w:hAnsi="Arial" w:cs="Arial"/>
                <w:b/>
                <w:bCs/>
              </w:rPr>
              <w:t>Report to</w:t>
            </w:r>
          </w:p>
        </w:tc>
      </w:tr>
      <w:tr w:rsidR="008C324D" w:rsidRPr="00544318" w14:paraId="25AD7846" w14:textId="77777777" w:rsidTr="3A0B742E">
        <w:tc>
          <w:tcPr>
            <w:tcW w:w="4133" w:type="dxa"/>
          </w:tcPr>
          <w:p w14:paraId="00C90894" w14:textId="05BE78F5" w:rsidR="008C324D" w:rsidRPr="00544318" w:rsidRDefault="00AB536F" w:rsidP="002017E5">
            <w:pPr>
              <w:rPr>
                <w:rFonts w:ascii="Arial" w:hAnsi="Arial" w:cs="Arial"/>
              </w:rPr>
            </w:pPr>
            <w:r>
              <w:rPr>
                <w:rFonts w:ascii="Arial" w:hAnsi="Arial" w:cs="Arial"/>
              </w:rPr>
              <w:t xml:space="preserve">Prisoner Services Assistant </w:t>
            </w:r>
            <w:r w:rsidR="00AC3B06">
              <w:rPr>
                <w:rFonts w:ascii="Arial" w:hAnsi="Arial" w:cs="Arial"/>
              </w:rPr>
              <w:t xml:space="preserve"> </w:t>
            </w:r>
          </w:p>
        </w:tc>
        <w:tc>
          <w:tcPr>
            <w:tcW w:w="4883" w:type="dxa"/>
          </w:tcPr>
          <w:p w14:paraId="3B5ACE69" w14:textId="2717ED98" w:rsidR="008C324D" w:rsidRPr="00544318" w:rsidRDefault="00AC3B06" w:rsidP="002017E5">
            <w:pPr>
              <w:rPr>
                <w:rFonts w:ascii="Arial" w:hAnsi="Arial" w:cs="Arial"/>
              </w:rPr>
            </w:pPr>
            <w:r>
              <w:rPr>
                <w:rFonts w:ascii="Arial" w:hAnsi="Arial" w:cs="Arial"/>
              </w:rPr>
              <w:t>Accounts Manager</w:t>
            </w:r>
          </w:p>
        </w:tc>
      </w:tr>
      <w:tr w:rsidR="008C324D" w:rsidRPr="00544318" w14:paraId="6499E20C" w14:textId="77777777" w:rsidTr="3A0B742E">
        <w:tc>
          <w:tcPr>
            <w:tcW w:w="4133" w:type="dxa"/>
            <w:shd w:val="clear" w:color="auto" w:fill="DAEEF3"/>
          </w:tcPr>
          <w:p w14:paraId="0AEBEA7A" w14:textId="77777777" w:rsidR="008C324D" w:rsidRPr="00544318" w:rsidRDefault="008C324D" w:rsidP="002017E5">
            <w:pPr>
              <w:rPr>
                <w:rFonts w:ascii="Arial" w:hAnsi="Arial" w:cs="Arial"/>
                <w:b/>
              </w:rPr>
            </w:pPr>
            <w:r w:rsidRPr="3A0B742E">
              <w:rPr>
                <w:rFonts w:ascii="Arial" w:hAnsi="Arial" w:cs="Arial"/>
                <w:b/>
                <w:bCs/>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sidRPr="3A0B742E">
              <w:rPr>
                <w:rFonts w:ascii="Arial" w:hAnsi="Arial" w:cs="Arial"/>
                <w:b/>
                <w:bCs/>
              </w:rPr>
              <w:t>Department</w:t>
            </w:r>
          </w:p>
        </w:tc>
      </w:tr>
      <w:tr w:rsidR="008C324D" w:rsidRPr="00544318" w14:paraId="49D469F2" w14:textId="77777777" w:rsidTr="3A0B742E">
        <w:tc>
          <w:tcPr>
            <w:tcW w:w="4133" w:type="dxa"/>
          </w:tcPr>
          <w:p w14:paraId="7E81C2F8" w14:textId="6C026D26" w:rsidR="008C324D" w:rsidRPr="00544318" w:rsidRDefault="00A17210"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EndPr>
                <w:rPr>
                  <w:rStyle w:val="Style1"/>
                </w:rPr>
              </w:sdtEndPr>
              <w:sdtContent>
                <w:r w:rsidR="00AC3B06">
                  <w:rPr>
                    <w:rStyle w:val="Style1"/>
                    <w:rFonts w:cs="Arial"/>
                  </w:rPr>
                  <w:t>Shotts</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EndPr/>
          <w:sdtContent>
            <w:tc>
              <w:tcPr>
                <w:tcW w:w="4883" w:type="dxa"/>
              </w:tcPr>
              <w:p w14:paraId="5321916A" w14:textId="7DAA9B0E" w:rsidR="008C324D" w:rsidRPr="00544318" w:rsidRDefault="00AB536F" w:rsidP="002017E5">
                <w:pPr>
                  <w:rPr>
                    <w:rFonts w:ascii="Arial" w:hAnsi="Arial" w:cs="Arial"/>
                  </w:rPr>
                </w:pPr>
                <w:r>
                  <w:rPr>
                    <w:rFonts w:ascii="Arial" w:hAnsi="Arial" w:cs="Arial"/>
                  </w:rPr>
                  <w:t>Finance</w:t>
                </w:r>
              </w:p>
            </w:tc>
          </w:sdtContent>
        </w:sdt>
      </w:tr>
      <w:tr w:rsidR="008C324D" w:rsidRPr="00544318" w14:paraId="545E5409" w14:textId="77777777" w:rsidTr="3A0B742E">
        <w:tc>
          <w:tcPr>
            <w:tcW w:w="4133" w:type="dxa"/>
            <w:shd w:val="clear" w:color="auto" w:fill="DAEEF3"/>
          </w:tcPr>
          <w:p w14:paraId="74F14BF7" w14:textId="77777777" w:rsidR="008C324D" w:rsidRPr="00544318" w:rsidRDefault="008C324D" w:rsidP="002017E5">
            <w:pPr>
              <w:rPr>
                <w:rFonts w:ascii="Arial" w:hAnsi="Arial" w:cs="Arial"/>
                <w:b/>
              </w:rPr>
            </w:pPr>
            <w:r w:rsidRPr="3A0B742E">
              <w:rPr>
                <w:rFonts w:ascii="Arial" w:hAnsi="Arial" w:cs="Arial"/>
                <w:b/>
                <w:bCs/>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sidRPr="3A0B742E">
              <w:rPr>
                <w:rFonts w:ascii="Arial" w:hAnsi="Arial" w:cs="Arial"/>
                <w:b/>
                <w:bCs/>
              </w:rPr>
              <w:t>Number of hours</w:t>
            </w:r>
          </w:p>
        </w:tc>
      </w:tr>
      <w:tr w:rsidR="008C324D" w:rsidRPr="00544318" w14:paraId="7A58F35F" w14:textId="77777777" w:rsidTr="3A0B742E">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EndPr/>
          <w:sdtContent>
            <w:tc>
              <w:tcPr>
                <w:tcW w:w="4133" w:type="dxa"/>
              </w:tcPr>
              <w:p w14:paraId="41CABA2E" w14:textId="67E4484C" w:rsidR="008C324D" w:rsidRPr="00544318" w:rsidRDefault="00AC3B06" w:rsidP="002017E5">
                <w:pPr>
                  <w:rPr>
                    <w:rFonts w:ascii="Arial" w:hAnsi="Arial" w:cs="Arial"/>
                  </w:rPr>
                </w:pPr>
                <w:r>
                  <w:rPr>
                    <w:rFonts w:ascii="Arial" w:hAnsi="Arial" w:cs="Arial"/>
                  </w:rPr>
                  <w:t>Normal Office Hours</w:t>
                </w:r>
              </w:p>
            </w:tc>
          </w:sdtContent>
        </w:sdt>
        <w:tc>
          <w:tcPr>
            <w:tcW w:w="4883" w:type="dxa"/>
          </w:tcPr>
          <w:p w14:paraId="1955598B" w14:textId="27627930" w:rsidR="008C324D" w:rsidRPr="00544318" w:rsidRDefault="00AB536F" w:rsidP="002017E5">
            <w:pPr>
              <w:rPr>
                <w:rFonts w:ascii="Arial" w:hAnsi="Arial" w:cs="Arial"/>
              </w:rPr>
            </w:pPr>
            <w:r>
              <w:rPr>
                <w:rFonts w:ascii="Arial" w:hAnsi="Arial" w:cs="Arial"/>
              </w:rPr>
              <w:t>35</w:t>
            </w:r>
          </w:p>
        </w:tc>
      </w:tr>
      <w:tr w:rsidR="008C324D" w:rsidRPr="00544318" w14:paraId="4DEBA0F6" w14:textId="77777777" w:rsidTr="3A0B742E">
        <w:tc>
          <w:tcPr>
            <w:tcW w:w="4133" w:type="dxa"/>
            <w:shd w:val="clear" w:color="auto" w:fill="DAEEF3"/>
          </w:tcPr>
          <w:p w14:paraId="417D8776" w14:textId="77777777" w:rsidR="008C324D" w:rsidRPr="00544318" w:rsidRDefault="008C324D" w:rsidP="002017E5">
            <w:pPr>
              <w:rPr>
                <w:rFonts w:ascii="Arial" w:hAnsi="Arial" w:cs="Arial"/>
                <w:b/>
              </w:rPr>
            </w:pPr>
            <w:r w:rsidRPr="3A0B742E">
              <w:rPr>
                <w:rFonts w:ascii="Arial" w:hAnsi="Arial" w:cs="Arial"/>
                <w:b/>
                <w:bCs/>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sidRPr="3A0B742E">
              <w:rPr>
                <w:rFonts w:ascii="Arial" w:hAnsi="Arial" w:cs="Arial"/>
                <w:b/>
                <w:bCs/>
              </w:rPr>
              <w:t xml:space="preserve">Is C&amp;R/PPT a requirement? </w:t>
            </w:r>
          </w:p>
        </w:tc>
      </w:tr>
      <w:tr w:rsidR="008C324D" w:rsidRPr="00544318" w14:paraId="5345321D" w14:textId="77777777" w:rsidTr="3A0B742E">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47326868" w:rsidR="008C324D" w:rsidRPr="00544318" w:rsidRDefault="00AC3B06"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EndPr/>
          <w:sdtContent>
            <w:tc>
              <w:tcPr>
                <w:tcW w:w="4883" w:type="dxa"/>
              </w:tcPr>
              <w:p w14:paraId="60E1D8C0" w14:textId="6290BD75" w:rsidR="008C324D" w:rsidRPr="00544318" w:rsidRDefault="00AC3B06" w:rsidP="002017E5">
                <w:pPr>
                  <w:rPr>
                    <w:rFonts w:ascii="Arial" w:hAnsi="Arial" w:cs="Arial"/>
                  </w:rPr>
                </w:pPr>
                <w:r>
                  <w:rPr>
                    <w:rFonts w:ascii="Arial" w:hAnsi="Arial" w:cs="Arial"/>
                  </w:rPr>
                  <w:t>PPT</w:t>
                </w:r>
              </w:p>
            </w:tc>
          </w:sdtContent>
        </w:sdt>
      </w:tr>
      <w:tr w:rsidR="008C324D" w:rsidRPr="00544318" w14:paraId="05F09155" w14:textId="77777777" w:rsidTr="3A0B742E">
        <w:tc>
          <w:tcPr>
            <w:tcW w:w="4133" w:type="dxa"/>
            <w:shd w:val="clear" w:color="auto" w:fill="DAEEF3"/>
          </w:tcPr>
          <w:p w14:paraId="20A05FC0" w14:textId="77777777" w:rsidR="008C324D" w:rsidRPr="00817DE6" w:rsidRDefault="008C324D" w:rsidP="002017E5">
            <w:pPr>
              <w:rPr>
                <w:rFonts w:ascii="Arial" w:hAnsi="Arial" w:cs="Arial"/>
                <w:b/>
              </w:rPr>
            </w:pPr>
            <w:r w:rsidRPr="3A0B742E">
              <w:rPr>
                <w:rFonts w:ascii="Arial" w:hAnsi="Arial" w:cs="Arial"/>
                <w:b/>
                <w:bCs/>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sidRPr="3A0B742E">
              <w:rPr>
                <w:rFonts w:ascii="Arial" w:hAnsi="Arial" w:cs="Arial"/>
                <w:b/>
                <w:bCs/>
              </w:rPr>
              <w:t>Does this role attract any additional allowances (e.g. on-call allowance, RRA)?</w:t>
            </w:r>
          </w:p>
        </w:tc>
      </w:tr>
      <w:tr w:rsidR="008C324D" w:rsidRPr="00544318" w14:paraId="38E1BCAC" w14:textId="77777777" w:rsidTr="3A0B742E">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EndPr/>
          <w:sdtContent>
            <w:tc>
              <w:tcPr>
                <w:tcW w:w="4133" w:type="dxa"/>
              </w:tcPr>
              <w:p w14:paraId="79042299" w14:textId="584F68FB" w:rsidR="008C324D" w:rsidRDefault="00AC3B06" w:rsidP="002017E5">
                <w:pPr>
                  <w:jc w:val="both"/>
                  <w:rPr>
                    <w:rFonts w:ascii="Arial" w:hAnsi="Arial" w:cs="Arial"/>
                    <w:b/>
                  </w:rPr>
                </w:pPr>
                <w:r>
                  <w:rPr>
                    <w:rFonts w:ascii="Arial" w:hAnsi="Arial" w:cs="Arial"/>
                  </w:rPr>
                  <w:t xml:space="preserve">B </w:t>
                </w:r>
              </w:p>
            </w:tc>
          </w:sdtContent>
        </w:sdt>
        <w:tc>
          <w:tcPr>
            <w:tcW w:w="4883" w:type="dxa"/>
          </w:tcPr>
          <w:p w14:paraId="2EB034AE" w14:textId="3CD99E3E" w:rsidR="008C324D" w:rsidRDefault="00AC3B06" w:rsidP="002017E5">
            <w:pPr>
              <w:jc w:val="both"/>
              <w:rPr>
                <w:rFonts w:ascii="Arial" w:hAnsi="Arial" w:cs="Arial"/>
                <w:b/>
              </w:rPr>
            </w:pPr>
            <w:r>
              <w:rPr>
                <w:rFonts w:ascii="Arial" w:hAnsi="Arial" w:cs="Arial"/>
                <w:b/>
              </w:rPr>
              <w:t>No</w:t>
            </w:r>
          </w:p>
        </w:tc>
      </w:tr>
      <w:tr w:rsidR="00D75383" w:rsidRPr="00544318" w14:paraId="673D8CC0" w14:textId="77777777" w:rsidTr="3A0B742E">
        <w:tc>
          <w:tcPr>
            <w:tcW w:w="4133" w:type="dxa"/>
            <w:shd w:val="clear" w:color="auto" w:fill="DAEEF3"/>
          </w:tcPr>
          <w:p w14:paraId="00980FBA" w14:textId="6700EB5B" w:rsidR="00D75383" w:rsidRPr="009C5432" w:rsidRDefault="0071574B" w:rsidP="00C762CF">
            <w:pPr>
              <w:rPr>
                <w:rFonts w:ascii="Arial" w:hAnsi="Arial" w:cs="Arial"/>
                <w:b/>
                <w:bCs/>
              </w:rPr>
            </w:pPr>
            <w:r w:rsidRPr="3A0B742E">
              <w:rPr>
                <w:rFonts w:ascii="Arial" w:hAnsi="Arial" w:cs="Arial"/>
                <w:b/>
                <w:bCs/>
              </w:rPr>
              <w:t>Level of c</w:t>
            </w:r>
            <w:r w:rsidR="00DE2A16" w:rsidRPr="3A0B742E">
              <w:rPr>
                <w:rFonts w:ascii="Arial" w:hAnsi="Arial" w:cs="Arial"/>
                <w:b/>
                <w:bCs/>
              </w:rPr>
              <w:t xml:space="preserve">riminal </w:t>
            </w:r>
            <w:r w:rsidRPr="3A0B742E">
              <w:rPr>
                <w:rFonts w:ascii="Arial" w:hAnsi="Arial" w:cs="Arial"/>
                <w:b/>
                <w:bCs/>
              </w:rPr>
              <w:t>r</w:t>
            </w:r>
            <w:r w:rsidR="00DE2A16" w:rsidRPr="3A0B742E">
              <w:rPr>
                <w:rFonts w:ascii="Arial" w:hAnsi="Arial" w:cs="Arial"/>
                <w:b/>
                <w:bCs/>
              </w:rPr>
              <w:t xml:space="preserve">ecords </w:t>
            </w:r>
            <w:r w:rsidRPr="3A0B742E">
              <w:rPr>
                <w:rFonts w:ascii="Arial" w:hAnsi="Arial" w:cs="Arial"/>
                <w:b/>
                <w:bCs/>
              </w:rPr>
              <w:t>c</w:t>
            </w:r>
            <w:r w:rsidR="00DE2A16" w:rsidRPr="3A0B742E">
              <w:rPr>
                <w:rFonts w:ascii="Arial" w:hAnsi="Arial" w:cs="Arial"/>
                <w:b/>
                <w:bCs/>
              </w:rPr>
              <w:t xml:space="preserve">heck </w:t>
            </w:r>
            <w:r w:rsidRPr="3A0B742E">
              <w:rPr>
                <w:rFonts w:ascii="Arial" w:hAnsi="Arial" w:cs="Arial"/>
                <w:b/>
                <w:bCs/>
              </w:rPr>
              <w:t>r</w:t>
            </w:r>
            <w:r w:rsidR="00DE2A16" w:rsidRPr="3A0B742E">
              <w:rPr>
                <w:rFonts w:ascii="Arial" w:hAnsi="Arial" w:cs="Arial"/>
                <w:b/>
                <w:bCs/>
              </w:rPr>
              <w:t>equired</w:t>
            </w:r>
          </w:p>
        </w:tc>
        <w:tc>
          <w:tcPr>
            <w:tcW w:w="4883" w:type="dxa"/>
            <w:shd w:val="clear" w:color="auto" w:fill="DAEEF3"/>
          </w:tcPr>
          <w:p w14:paraId="649FF316" w14:textId="47759D70" w:rsidR="00D75383" w:rsidRDefault="00DE2A16" w:rsidP="00C762CF">
            <w:pPr>
              <w:rPr>
                <w:rFonts w:ascii="Arial" w:hAnsi="Arial" w:cs="Arial"/>
                <w:b/>
              </w:rPr>
            </w:pPr>
            <w:r w:rsidRPr="3A0B742E">
              <w:rPr>
                <w:rFonts w:ascii="Arial" w:hAnsi="Arial" w:cs="Arial"/>
                <w:b/>
                <w:bCs/>
              </w:rPr>
              <w:t>Any additional vetting requirements</w:t>
            </w:r>
            <w:r w:rsidR="00513D71" w:rsidRPr="3A0B742E">
              <w:rPr>
                <w:rFonts w:ascii="Arial" w:eastAsia="Arial" w:hAnsi="Arial" w:cs="Arial"/>
                <w:b/>
                <w:bCs/>
              </w:rPr>
              <w:t xml:space="preserve"> </w:t>
            </w:r>
          </w:p>
        </w:tc>
      </w:tr>
      <w:tr w:rsidR="00D75383" w:rsidRPr="00544318" w14:paraId="6C088368" w14:textId="77777777" w:rsidTr="3A0B742E">
        <w:trPr>
          <w:trHeight w:val="389"/>
        </w:trPr>
        <w:sdt>
          <w:sdtPr>
            <w:rPr>
              <w:rFonts w:ascii="Arial" w:hAnsi="Arial" w:cs="Arial"/>
            </w:rPr>
            <w:id w:val="-657231101"/>
            <w:placeholder>
              <w:docPart w:val="AB74227AC1644E02A385DA83AE2F39DE"/>
            </w:placeholder>
            <w:showingPlcHdr/>
            <w:comboBox>
              <w:listItem w:value="Choose an item."/>
              <w:listItem w:displayText="Disclosure Scotland - Level 2 Check" w:value="Disclosure Scotland - Level 2 Check"/>
              <w:listItem w:displayText="Disclosure Scotland - PVG" w:value="Disclosure Scotland - PVG"/>
            </w:comboBox>
          </w:sdtPr>
          <w:sdtEndPr/>
          <w:sdtContent>
            <w:tc>
              <w:tcPr>
                <w:tcW w:w="4133" w:type="dxa"/>
              </w:tcPr>
              <w:p w14:paraId="3F4D8D6C" w14:textId="2122E4AA" w:rsidR="00D75383" w:rsidRDefault="00CA163B" w:rsidP="002017E5">
                <w:pPr>
                  <w:jc w:val="both"/>
                  <w:rPr>
                    <w:rFonts w:ascii="Arial" w:hAnsi="Arial" w:cs="Arial"/>
                  </w:rPr>
                </w:pPr>
                <w:r w:rsidRPr="005375BE">
                  <w:rPr>
                    <w:rStyle w:val="PlaceholderText"/>
                    <w:rFonts w:ascii="Arial" w:hAnsi="Arial" w:cs="Arial"/>
                  </w:rPr>
                  <w:t>Choose an item.</w:t>
                </w:r>
              </w:p>
            </w:tc>
          </w:sdtContent>
        </w:sdt>
        <w:sdt>
          <w:sdtPr>
            <w:rPr>
              <w:rFonts w:ascii="Arial" w:eastAsia="Arial" w:hAnsi="Arial" w:cs="Arial"/>
              <w:b/>
              <w:bCs/>
            </w:rPr>
            <w:id w:val="367257605"/>
            <w:placeholder>
              <w:docPart w:val="DefaultPlaceholder_-1854013438"/>
            </w:placeholder>
            <w:showingPlcHdr/>
            <w:dropDownList>
              <w:listItem w:value="Choose an item."/>
              <w:listItem w:displayText="Counter Terrorist Check (CTC)/ Level 1B" w:value="Counter Terrorist Check (CTC)/ Level 1B"/>
              <w:listItem w:displayText="Security Check (SC)" w:value="Security Check (SC)"/>
              <w:listItem w:displayText="Enhanced Security Check (eSC)" w:value="Enhanced Security Check (eSC)"/>
              <w:listItem w:displayText="Developed Vetting (DV)" w:value="Developed Vetting (DV)"/>
              <w:listItem w:displayText="Enhanced Developed Vetting (eDV)" w:value="Enhanced Developed Vetting (eDV)"/>
            </w:dropDownList>
          </w:sdtPr>
          <w:sdtEndPr/>
          <w:sdtContent>
            <w:tc>
              <w:tcPr>
                <w:tcW w:w="4883" w:type="dxa"/>
              </w:tcPr>
              <w:p w14:paraId="1D3742C0" w14:textId="4EADA10A" w:rsidR="00D75383" w:rsidRDefault="007A108B" w:rsidP="3A0B742E">
                <w:pPr>
                  <w:jc w:val="both"/>
                  <w:rPr>
                    <w:rFonts w:ascii="Arial" w:eastAsia="Arial" w:hAnsi="Arial" w:cs="Arial"/>
                    <w:b/>
                    <w:bCs/>
                  </w:rPr>
                </w:pPr>
                <w:r w:rsidRPr="3A0B742E">
                  <w:rPr>
                    <w:rStyle w:val="PlaceholderText"/>
                    <w:rFonts w:ascii="Arial" w:eastAsia="Arial" w:hAnsi="Arial" w:cs="Arial"/>
                  </w:rPr>
                  <w:t>Choose an item.</w:t>
                </w:r>
              </w:p>
            </w:tc>
          </w:sdtContent>
        </w:sdt>
      </w:tr>
    </w:tbl>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p w14:paraId="03C3B5B9" w14:textId="77777777" w:rsidR="00845333" w:rsidRPr="00845333" w:rsidRDefault="00845333" w:rsidP="00845333">
      <w:pPr>
        <w:pStyle w:val="NoSpacing"/>
      </w:pP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3A0B742E">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sidRPr="3A0B742E">
              <w:rPr>
                <w:rFonts w:ascii="Arial" w:hAnsi="Arial" w:cs="Arial"/>
                <w:b/>
                <w:bCs/>
              </w:rPr>
              <w:t>Job Purpose</w:t>
            </w:r>
          </w:p>
        </w:tc>
      </w:tr>
      <w:tr w:rsidR="008C324D" w:rsidRPr="00CE6277" w14:paraId="7204753D" w14:textId="77777777" w:rsidTr="3A0B742E">
        <w:tc>
          <w:tcPr>
            <w:tcW w:w="9016" w:type="dxa"/>
            <w:gridSpan w:val="2"/>
          </w:tcPr>
          <w:p w14:paraId="268FB44B" w14:textId="44069C4D" w:rsidR="008C324D" w:rsidRPr="00655E75" w:rsidRDefault="00EB4959" w:rsidP="00EB4959">
            <w:pPr>
              <w:rPr>
                <w:rFonts w:ascii="Arial" w:hAnsi="Arial" w:cs="Arial"/>
              </w:rPr>
            </w:pPr>
            <w:r w:rsidRPr="006047B1">
              <w:rPr>
                <w:rFonts w:ascii="Arial" w:hAnsi="Arial" w:cs="Arial"/>
              </w:rPr>
              <w:t xml:space="preserve">The post holder will provide an effective and efficient canteen service to the prisoner population, adhering to strict guidelines and deadlines, accurately processing and bagging individual orders in preparation for delivery to residential areas. The post holder will be required to work outside in all weather conditions (appropriate PPE will be provided). </w:t>
            </w:r>
            <w:r w:rsidRPr="006047B1">
              <w:rPr>
                <w:rFonts w:ascii="Arial" w:hAnsi="Arial" w:cs="Arial"/>
                <w:lang w:eastAsia="en-GB"/>
              </w:rPr>
              <w:t>The post holder may be required to cover the Prisoner Wages Admin Assistant as highlighted by management. </w:t>
            </w:r>
            <w:r w:rsidRPr="006047B1">
              <w:rPr>
                <w:rFonts w:ascii="Arial" w:hAnsi="Arial" w:cs="Arial"/>
              </w:rPr>
              <w:t>This role will have prisoner contact.</w:t>
            </w:r>
          </w:p>
        </w:tc>
      </w:tr>
      <w:tr w:rsidR="008C324D" w:rsidRPr="00544318" w14:paraId="542E2BAD" w14:textId="77777777" w:rsidTr="3A0B742E">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3A0B742E">
              <w:rPr>
                <w:rFonts w:ascii="Arial" w:hAnsi="Arial" w:cs="Arial"/>
                <w:b/>
                <w:bCs/>
              </w:rPr>
              <w:t>Key Responsibilities of the Role</w:t>
            </w:r>
          </w:p>
        </w:tc>
      </w:tr>
      <w:tr w:rsidR="006E6B3E" w:rsidRPr="00CE6277" w14:paraId="65B1ADAB" w14:textId="77777777" w:rsidTr="3A0B742E">
        <w:tc>
          <w:tcPr>
            <w:tcW w:w="533" w:type="dxa"/>
            <w:vAlign w:val="center"/>
          </w:tcPr>
          <w:p w14:paraId="0A4E6338" w14:textId="77777777" w:rsidR="006E6B3E" w:rsidRPr="00655E75" w:rsidRDefault="006E6B3E" w:rsidP="006E6B3E">
            <w:pPr>
              <w:jc w:val="both"/>
              <w:rPr>
                <w:rFonts w:ascii="Arial" w:hAnsi="Arial" w:cs="Arial"/>
              </w:rPr>
            </w:pPr>
            <w:r w:rsidRPr="00655E75">
              <w:rPr>
                <w:rFonts w:ascii="Arial" w:hAnsi="Arial" w:cs="Arial"/>
              </w:rPr>
              <w:t>1</w:t>
            </w:r>
          </w:p>
        </w:tc>
        <w:tc>
          <w:tcPr>
            <w:tcW w:w="8483" w:type="dxa"/>
          </w:tcPr>
          <w:p w14:paraId="7C4106E0" w14:textId="27CC0359" w:rsidR="006E6B3E" w:rsidRPr="00655E75" w:rsidRDefault="006E6B3E" w:rsidP="006E6B3E">
            <w:pPr>
              <w:jc w:val="both"/>
              <w:rPr>
                <w:rFonts w:ascii="Arial" w:hAnsi="Arial" w:cs="Arial"/>
              </w:rPr>
            </w:pPr>
            <w:r w:rsidRPr="00694712">
              <w:rPr>
                <w:rFonts w:ascii="Arial" w:hAnsi="Arial" w:cs="Arial"/>
              </w:rPr>
              <w:t xml:space="preserve">Contribute to the delivery of an effective and efficient canteen service in accordance </w:t>
            </w:r>
            <w:proofErr w:type="gramStart"/>
            <w:r w:rsidRPr="00694712">
              <w:rPr>
                <w:rFonts w:ascii="Arial" w:hAnsi="Arial" w:cs="Arial"/>
              </w:rPr>
              <w:t>to</w:t>
            </w:r>
            <w:proofErr w:type="gramEnd"/>
            <w:r w:rsidRPr="00694712">
              <w:rPr>
                <w:rFonts w:ascii="Arial" w:hAnsi="Arial" w:cs="Arial"/>
              </w:rPr>
              <w:t xml:space="preserve"> agreed timescales.  </w:t>
            </w:r>
            <w:r>
              <w:rPr>
                <w:rFonts w:ascii="Arial" w:hAnsi="Arial" w:cs="Arial"/>
              </w:rPr>
              <w:t xml:space="preserve">The post holder will be required to undertake manual handling duties </w:t>
            </w:r>
            <w:proofErr w:type="gramStart"/>
            <w:r>
              <w:rPr>
                <w:rFonts w:ascii="Arial" w:hAnsi="Arial" w:cs="Arial"/>
              </w:rPr>
              <w:t>on a daily basis</w:t>
            </w:r>
            <w:proofErr w:type="gramEnd"/>
            <w:r>
              <w:rPr>
                <w:rFonts w:ascii="Arial" w:hAnsi="Arial" w:cs="Arial"/>
              </w:rPr>
              <w:t>, in a warehouse type vicinity.</w:t>
            </w:r>
          </w:p>
        </w:tc>
      </w:tr>
      <w:tr w:rsidR="006E6B3E" w:rsidRPr="00CE6277" w14:paraId="730EB92D" w14:textId="77777777" w:rsidTr="3A0B742E">
        <w:tc>
          <w:tcPr>
            <w:tcW w:w="533" w:type="dxa"/>
            <w:vAlign w:val="center"/>
          </w:tcPr>
          <w:p w14:paraId="6C606158" w14:textId="77777777" w:rsidR="006E6B3E" w:rsidRPr="00655E75" w:rsidRDefault="006E6B3E" w:rsidP="006E6B3E">
            <w:pPr>
              <w:jc w:val="both"/>
              <w:rPr>
                <w:rFonts w:ascii="Arial" w:hAnsi="Arial" w:cs="Arial"/>
              </w:rPr>
            </w:pPr>
            <w:r w:rsidRPr="00655E75">
              <w:rPr>
                <w:rFonts w:ascii="Arial" w:hAnsi="Arial" w:cs="Arial"/>
              </w:rPr>
              <w:t>2</w:t>
            </w:r>
          </w:p>
        </w:tc>
        <w:tc>
          <w:tcPr>
            <w:tcW w:w="8483" w:type="dxa"/>
          </w:tcPr>
          <w:p w14:paraId="48836035" w14:textId="58A938A2" w:rsidR="006E6B3E" w:rsidRPr="00655E75" w:rsidRDefault="006E6B3E" w:rsidP="006E6B3E">
            <w:pPr>
              <w:jc w:val="both"/>
              <w:rPr>
                <w:rFonts w:ascii="Arial" w:hAnsi="Arial" w:cs="Arial"/>
              </w:rPr>
            </w:pPr>
            <w:r w:rsidRPr="00C17EFE">
              <w:rPr>
                <w:rFonts w:ascii="Arial" w:hAnsi="Arial" w:cs="Arial"/>
              </w:rPr>
              <w:t>Check canteen sheets for accuracy and process orders through an electronic point of sale system.</w:t>
            </w:r>
          </w:p>
        </w:tc>
      </w:tr>
      <w:tr w:rsidR="006E6B3E" w:rsidRPr="00CE6277" w14:paraId="1BF9F8EF" w14:textId="77777777" w:rsidTr="3A0B742E">
        <w:tc>
          <w:tcPr>
            <w:tcW w:w="533" w:type="dxa"/>
            <w:vAlign w:val="center"/>
          </w:tcPr>
          <w:p w14:paraId="16E2F115" w14:textId="77777777" w:rsidR="006E6B3E" w:rsidRPr="00655E75" w:rsidRDefault="006E6B3E" w:rsidP="006E6B3E">
            <w:pPr>
              <w:jc w:val="both"/>
              <w:rPr>
                <w:rFonts w:ascii="Arial" w:hAnsi="Arial" w:cs="Arial"/>
              </w:rPr>
            </w:pPr>
            <w:r w:rsidRPr="00655E75">
              <w:rPr>
                <w:rFonts w:ascii="Arial" w:hAnsi="Arial" w:cs="Arial"/>
              </w:rPr>
              <w:t>3</w:t>
            </w:r>
          </w:p>
        </w:tc>
        <w:tc>
          <w:tcPr>
            <w:tcW w:w="8483" w:type="dxa"/>
          </w:tcPr>
          <w:p w14:paraId="1B475E51" w14:textId="6EEE8DBE" w:rsidR="006E6B3E" w:rsidRPr="00655E75" w:rsidRDefault="006E6B3E" w:rsidP="006E6B3E">
            <w:pPr>
              <w:jc w:val="both"/>
              <w:rPr>
                <w:rFonts w:ascii="Arial" w:hAnsi="Arial" w:cs="Arial"/>
              </w:rPr>
            </w:pPr>
            <w:r>
              <w:rPr>
                <w:rFonts w:ascii="Arial" w:hAnsi="Arial" w:cs="Arial"/>
              </w:rPr>
              <w:t xml:space="preserve">Accurately pick, charge and seal prisoner’s canteen orders, in preparation to deliver </w:t>
            </w:r>
            <w:r w:rsidRPr="00C17EFE">
              <w:rPr>
                <w:rFonts w:ascii="Arial" w:hAnsi="Arial" w:cs="Arial"/>
              </w:rPr>
              <w:t>to residential areas</w:t>
            </w:r>
            <w:r>
              <w:rPr>
                <w:rFonts w:ascii="Arial" w:hAnsi="Arial" w:cs="Arial"/>
              </w:rPr>
              <w:t xml:space="preserve"> within strict deadlines.</w:t>
            </w:r>
          </w:p>
        </w:tc>
      </w:tr>
      <w:tr w:rsidR="006E6B3E" w:rsidRPr="00CE6277" w14:paraId="473C095D" w14:textId="77777777" w:rsidTr="3A0B742E">
        <w:tc>
          <w:tcPr>
            <w:tcW w:w="533" w:type="dxa"/>
            <w:vAlign w:val="center"/>
          </w:tcPr>
          <w:p w14:paraId="5FCFA271" w14:textId="77777777" w:rsidR="006E6B3E" w:rsidRPr="00655E75" w:rsidRDefault="006E6B3E" w:rsidP="006E6B3E">
            <w:pPr>
              <w:jc w:val="both"/>
              <w:rPr>
                <w:rFonts w:ascii="Arial" w:hAnsi="Arial" w:cs="Arial"/>
              </w:rPr>
            </w:pPr>
            <w:r w:rsidRPr="00655E75">
              <w:rPr>
                <w:rFonts w:ascii="Arial" w:hAnsi="Arial" w:cs="Arial"/>
              </w:rPr>
              <w:t>4</w:t>
            </w:r>
          </w:p>
        </w:tc>
        <w:tc>
          <w:tcPr>
            <w:tcW w:w="8483" w:type="dxa"/>
          </w:tcPr>
          <w:p w14:paraId="3B97BD0A" w14:textId="0F55C6B6" w:rsidR="006E6B3E" w:rsidRPr="00655E75" w:rsidRDefault="005C26E3" w:rsidP="006E6B3E">
            <w:pPr>
              <w:jc w:val="both"/>
              <w:rPr>
                <w:rFonts w:ascii="Arial" w:hAnsi="Arial" w:cs="Arial"/>
              </w:rPr>
            </w:pPr>
            <w:r w:rsidRPr="00C17EFE">
              <w:rPr>
                <w:rFonts w:ascii="Arial" w:hAnsi="Arial" w:cs="Arial"/>
              </w:rPr>
              <w:t>Receive and check weekly stock delivery and input onto stock management software.  Effective stock management, rotation and reconciliation including physical stock check.</w:t>
            </w:r>
          </w:p>
        </w:tc>
      </w:tr>
      <w:tr w:rsidR="005C26E3" w:rsidRPr="00CE6277" w14:paraId="55320E2E" w14:textId="77777777" w:rsidTr="3A0B742E">
        <w:tc>
          <w:tcPr>
            <w:tcW w:w="533" w:type="dxa"/>
            <w:vAlign w:val="center"/>
          </w:tcPr>
          <w:p w14:paraId="58B42F7A" w14:textId="7C56EC13" w:rsidR="005C26E3" w:rsidRPr="00655E75" w:rsidRDefault="005C26E3" w:rsidP="006E6B3E">
            <w:pPr>
              <w:jc w:val="both"/>
              <w:rPr>
                <w:rFonts w:ascii="Arial" w:hAnsi="Arial" w:cs="Arial"/>
              </w:rPr>
            </w:pPr>
            <w:r>
              <w:rPr>
                <w:rFonts w:ascii="Arial" w:hAnsi="Arial" w:cs="Arial"/>
              </w:rPr>
              <w:t>5</w:t>
            </w:r>
          </w:p>
        </w:tc>
        <w:tc>
          <w:tcPr>
            <w:tcW w:w="8483" w:type="dxa"/>
          </w:tcPr>
          <w:p w14:paraId="138E4D24" w14:textId="56DAA3A5" w:rsidR="005C26E3" w:rsidRPr="00C17EFE" w:rsidRDefault="00D10464" w:rsidP="007602CB">
            <w:pPr>
              <w:rPr>
                <w:rFonts w:ascii="Arial" w:hAnsi="Arial" w:cs="Arial"/>
              </w:rPr>
            </w:pPr>
            <w:r>
              <w:rPr>
                <w:rFonts w:ascii="Arial" w:hAnsi="Arial" w:cs="Arial"/>
              </w:rPr>
              <w:t xml:space="preserve">Drive </w:t>
            </w:r>
            <w:proofErr w:type="spellStart"/>
            <w:r w:rsidR="00BB7B62">
              <w:rPr>
                <w:rFonts w:ascii="Arial" w:hAnsi="Arial" w:cs="Arial"/>
              </w:rPr>
              <w:t>luton</w:t>
            </w:r>
            <w:proofErr w:type="spellEnd"/>
            <w:r>
              <w:rPr>
                <w:rFonts w:ascii="Arial" w:hAnsi="Arial" w:cs="Arial"/>
              </w:rPr>
              <w:t xml:space="preserve"> van wh</w:t>
            </w:r>
            <w:r w:rsidR="006576D8">
              <w:rPr>
                <w:rFonts w:ascii="Arial" w:hAnsi="Arial" w:cs="Arial"/>
              </w:rPr>
              <w:t>en</w:t>
            </w:r>
            <w:r>
              <w:rPr>
                <w:rFonts w:ascii="Arial" w:hAnsi="Arial" w:cs="Arial"/>
              </w:rPr>
              <w:t xml:space="preserve"> delivering canteen </w:t>
            </w:r>
            <w:r w:rsidR="00BB7B62">
              <w:rPr>
                <w:rFonts w:ascii="Arial" w:hAnsi="Arial" w:cs="Arial"/>
              </w:rPr>
              <w:t>orders</w:t>
            </w:r>
            <w:r>
              <w:rPr>
                <w:rFonts w:ascii="Arial" w:hAnsi="Arial" w:cs="Arial"/>
              </w:rPr>
              <w:t xml:space="preserve"> to the residential halls of the establishment.</w:t>
            </w:r>
          </w:p>
        </w:tc>
      </w:tr>
      <w:tr w:rsidR="00D066B0" w:rsidRPr="00CE6277" w14:paraId="77F31896" w14:textId="77777777" w:rsidTr="3A0B742E">
        <w:tc>
          <w:tcPr>
            <w:tcW w:w="533" w:type="dxa"/>
            <w:vAlign w:val="center"/>
          </w:tcPr>
          <w:p w14:paraId="4F7C840E" w14:textId="44033DA2" w:rsidR="00D066B0" w:rsidRDefault="00D066B0" w:rsidP="006E6B3E">
            <w:pPr>
              <w:jc w:val="both"/>
              <w:rPr>
                <w:rFonts w:ascii="Arial" w:hAnsi="Arial" w:cs="Arial"/>
              </w:rPr>
            </w:pPr>
            <w:r>
              <w:rPr>
                <w:rFonts w:ascii="Arial" w:hAnsi="Arial" w:cs="Arial"/>
              </w:rPr>
              <w:t>6</w:t>
            </w:r>
          </w:p>
        </w:tc>
        <w:tc>
          <w:tcPr>
            <w:tcW w:w="8483" w:type="dxa"/>
          </w:tcPr>
          <w:p w14:paraId="76E2DADC" w14:textId="5684FC4D" w:rsidR="00D066B0" w:rsidRPr="006047B1" w:rsidRDefault="00D10464" w:rsidP="00170FB5">
            <w:pPr>
              <w:rPr>
                <w:rFonts w:ascii="Arial" w:hAnsi="Arial" w:cs="Arial"/>
              </w:rPr>
            </w:pPr>
            <w:r w:rsidRPr="006047B1">
              <w:rPr>
                <w:rFonts w:ascii="Arial" w:hAnsi="Arial" w:cs="Arial"/>
              </w:rPr>
              <w:t>As part of a multi-functional team you will be required to perform other tasks/ relief cover as specified by Accounts Manager</w:t>
            </w:r>
            <w:r>
              <w:rPr>
                <w:rFonts w:ascii="Arial" w:hAnsi="Arial" w:cs="Arial"/>
              </w:rPr>
              <w:t>.</w:t>
            </w:r>
          </w:p>
        </w:tc>
      </w:tr>
    </w:tbl>
    <w:p w14:paraId="3E4BD8E4" w14:textId="0ECFEC00" w:rsidR="00845333" w:rsidRDefault="00845333">
      <w:pPr>
        <w:rPr>
          <w:rFonts w:ascii="Arial" w:eastAsiaTheme="majorEastAsia" w:hAnsi="Arial" w:cs="Arial"/>
          <w:b/>
          <w:bCs/>
          <w:color w:val="004295"/>
          <w:sz w:val="24"/>
          <w:szCs w:val="24"/>
        </w:rPr>
      </w:pPr>
    </w:p>
    <w:p w14:paraId="52FC7146" w14:textId="0E71C97F"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Person Specification</w:t>
      </w:r>
    </w:p>
    <w:p w14:paraId="745F2D4C" w14:textId="77777777" w:rsidR="00845333" w:rsidRPr="00845333" w:rsidRDefault="00845333" w:rsidP="00845333">
      <w:pPr>
        <w:pStyle w:val="NoSpacing"/>
      </w:pP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5B5A3EFB">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CB475F">
            <w:pPr>
              <w:spacing w:before="120" w:after="120" w:line="240" w:lineRule="auto"/>
              <w:rPr>
                <w:rFonts w:ascii="Arial" w:eastAsia="Cambria" w:hAnsi="Arial" w:cs="Arial"/>
                <w:b/>
              </w:rPr>
            </w:pPr>
            <w:r>
              <w:rPr>
                <w:rFonts w:ascii="Arial" w:eastAsia="Cambria" w:hAnsi="Arial" w:cs="Arial"/>
                <w:b/>
              </w:rPr>
              <w:t>Essential or Desirable</w:t>
            </w:r>
          </w:p>
        </w:tc>
      </w:tr>
      <w:tr w:rsidR="008C324D" w:rsidRPr="00AC6F8A" w14:paraId="36E335D0" w14:textId="77777777" w:rsidTr="5B5A3EFB">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5B5A3EFB">
        <w:trPr>
          <w:trHeight w:val="836"/>
        </w:trPr>
        <w:tc>
          <w:tcPr>
            <w:tcW w:w="6658" w:type="dxa"/>
            <w:shd w:val="clear" w:color="auto" w:fill="DAEEF3"/>
          </w:tcPr>
          <w:p w14:paraId="45943312" w14:textId="78F10320" w:rsidR="008C324D" w:rsidRPr="00AC3B06" w:rsidRDefault="00AC3B06" w:rsidP="00AC3B06">
            <w:pPr>
              <w:rPr>
                <w:rFonts w:ascii="Arial" w:hAnsi="Arial" w:cs="Arial"/>
              </w:rPr>
            </w:pPr>
            <w:r w:rsidRPr="00280812">
              <w:rPr>
                <w:rFonts w:ascii="Arial" w:hAnsi="Arial" w:cs="Arial"/>
              </w:rPr>
              <w:t>A minimum of 2 National 5 qualifications, including English and Maths or equivalent qualifications.</w:t>
            </w:r>
          </w:p>
        </w:tc>
        <w:sdt>
          <w:sdtPr>
            <w:rPr>
              <w:rFonts w:ascii="Arial" w:eastAsia="Arial" w:hAnsi="Arial" w:cs="Arial"/>
            </w:rPr>
            <w:id w:val="-2105872166"/>
            <w:placeholder>
              <w:docPart w:val="F6AA1D5F990742AD898F12E05643176D"/>
            </w:placeholder>
            <w:dropDownList>
              <w:listItem w:value="Choose an item."/>
              <w:listItem w:displayText="Essential" w:value="Essential"/>
              <w:listItem w:displayText="Desirable" w:value="Desirable"/>
            </w:dropDownList>
          </w:sdtPr>
          <w:sdtEndPr/>
          <w:sdtContent>
            <w:tc>
              <w:tcPr>
                <w:tcW w:w="2409" w:type="dxa"/>
              </w:tcPr>
              <w:p w14:paraId="61781074" w14:textId="34AB029C" w:rsidR="008C324D" w:rsidRPr="006C7821" w:rsidRDefault="00AC3B06" w:rsidP="3A0B742E">
                <w:pPr>
                  <w:spacing w:before="120" w:after="120" w:line="240" w:lineRule="auto"/>
                  <w:jc w:val="both"/>
                  <w:rPr>
                    <w:rFonts w:ascii="Arial" w:eastAsia="Arial" w:hAnsi="Arial" w:cs="Arial"/>
                  </w:rPr>
                </w:pPr>
                <w:r>
                  <w:rPr>
                    <w:rFonts w:ascii="Arial" w:eastAsia="Arial" w:hAnsi="Arial" w:cs="Arial"/>
                  </w:rPr>
                  <w:t>Essential</w:t>
                </w:r>
              </w:p>
            </w:tc>
          </w:sdtContent>
        </w:sdt>
      </w:tr>
      <w:tr w:rsidR="008C324D" w14:paraId="35475880" w14:textId="77777777" w:rsidTr="000404EA">
        <w:trPr>
          <w:trHeight w:val="603"/>
        </w:trPr>
        <w:tc>
          <w:tcPr>
            <w:tcW w:w="6658" w:type="dxa"/>
            <w:shd w:val="clear" w:color="auto" w:fill="DAEEF3"/>
          </w:tcPr>
          <w:p w14:paraId="110F3F4D" w14:textId="25EF3E7B" w:rsidR="008C324D" w:rsidRPr="00AC3B06" w:rsidRDefault="009C0609" w:rsidP="00AC3B06">
            <w:pPr>
              <w:rPr>
                <w:rFonts w:ascii="Arial" w:hAnsi="Arial" w:cs="Arial"/>
              </w:rPr>
            </w:pPr>
            <w:r>
              <w:rPr>
                <w:rFonts w:ascii="Arial" w:hAnsi="Arial" w:cs="Arial"/>
              </w:rPr>
              <w:t>Hold</w:t>
            </w:r>
            <w:r w:rsidR="002F1751">
              <w:rPr>
                <w:rFonts w:ascii="Arial" w:hAnsi="Arial" w:cs="Arial"/>
              </w:rPr>
              <w:t>s</w:t>
            </w:r>
            <w:r>
              <w:rPr>
                <w:rFonts w:ascii="Arial" w:hAnsi="Arial" w:cs="Arial"/>
              </w:rPr>
              <w:t xml:space="preserve"> </w:t>
            </w:r>
            <w:r w:rsidR="0038528A">
              <w:rPr>
                <w:rFonts w:ascii="Arial" w:hAnsi="Arial" w:cs="Arial"/>
              </w:rPr>
              <w:t>f</w:t>
            </w:r>
            <w:r w:rsidR="00AC3B06" w:rsidRPr="00C17EFE">
              <w:rPr>
                <w:rFonts w:ascii="Arial" w:hAnsi="Arial" w:cs="Arial"/>
              </w:rPr>
              <w:t xml:space="preserve">ull </w:t>
            </w:r>
            <w:r w:rsidR="002F1751">
              <w:rPr>
                <w:rFonts w:ascii="Arial" w:hAnsi="Arial" w:cs="Arial"/>
              </w:rPr>
              <w:t xml:space="preserve">UK </w:t>
            </w:r>
            <w:r w:rsidR="00AC3B06" w:rsidRPr="00C17EFE">
              <w:rPr>
                <w:rFonts w:ascii="Arial" w:hAnsi="Arial" w:cs="Arial"/>
              </w:rPr>
              <w:t>driving licence</w:t>
            </w:r>
            <w:r w:rsidR="000404EA">
              <w:rPr>
                <w:rFonts w:ascii="Arial" w:hAnsi="Arial" w:cs="Arial"/>
              </w:rPr>
              <w:t>.</w:t>
            </w:r>
          </w:p>
        </w:tc>
        <w:sdt>
          <w:sdtPr>
            <w:rPr>
              <w:rFonts w:ascii="Arial" w:eastAsia="Arial" w:hAnsi="Arial" w:cs="Arial"/>
            </w:rPr>
            <w:id w:val="39176632"/>
            <w:placeholder>
              <w:docPart w:val="B118420BEE8740018A4D2F943BE49D9E"/>
            </w:placeholder>
            <w:dropDownList>
              <w:listItem w:value="Choose an item."/>
              <w:listItem w:displayText="Essential" w:value="Essential"/>
              <w:listItem w:displayText="Desirable" w:value="Desirable"/>
            </w:dropDownList>
          </w:sdtPr>
          <w:sdtEndPr/>
          <w:sdtContent>
            <w:tc>
              <w:tcPr>
                <w:tcW w:w="2409" w:type="dxa"/>
              </w:tcPr>
              <w:p w14:paraId="10FC2C97" w14:textId="6422E73B" w:rsidR="008C324D" w:rsidRPr="006C7821" w:rsidRDefault="00AC3B06" w:rsidP="3A0B742E">
                <w:pPr>
                  <w:spacing w:before="120" w:after="120" w:line="240" w:lineRule="auto"/>
                  <w:jc w:val="both"/>
                  <w:rPr>
                    <w:rFonts w:ascii="Arial" w:eastAsia="Arial" w:hAnsi="Arial" w:cs="Arial"/>
                  </w:rPr>
                </w:pPr>
                <w:r>
                  <w:rPr>
                    <w:rFonts w:ascii="Arial" w:eastAsia="Arial" w:hAnsi="Arial" w:cs="Arial"/>
                  </w:rPr>
                  <w:t>Essential</w:t>
                </w:r>
              </w:p>
            </w:tc>
          </w:sdtContent>
        </w:sdt>
      </w:tr>
      <w:tr w:rsidR="008C324D" w14:paraId="5D8776B1" w14:textId="77777777" w:rsidTr="5B5A3EFB">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5B5A3EFB">
        <w:trPr>
          <w:trHeight w:val="846"/>
        </w:trPr>
        <w:tc>
          <w:tcPr>
            <w:tcW w:w="6658" w:type="dxa"/>
            <w:shd w:val="clear" w:color="auto" w:fill="DAEEF3"/>
          </w:tcPr>
          <w:p w14:paraId="67143C65" w14:textId="77777777" w:rsidR="00AC3B06" w:rsidRPr="00C17EFE" w:rsidRDefault="00AC3B06" w:rsidP="00AC3B06">
            <w:pPr>
              <w:rPr>
                <w:rFonts w:ascii="Arial" w:hAnsi="Arial" w:cs="Arial"/>
              </w:rPr>
            </w:pPr>
            <w:r w:rsidRPr="00C17EFE">
              <w:rPr>
                <w:rFonts w:ascii="Arial" w:hAnsi="Arial" w:cs="Arial"/>
              </w:rPr>
              <w:t>Sound knowledge and experience of stock control.</w:t>
            </w:r>
          </w:p>
          <w:p w14:paraId="30E15B5D" w14:textId="46AFA9B6" w:rsidR="006251BC" w:rsidRPr="004F0564" w:rsidRDefault="006251BC" w:rsidP="5B5A3EFB">
            <w:pPr>
              <w:pStyle w:val="NoSpacing"/>
              <w:rPr>
                <w:rFonts w:ascii="Arial" w:eastAsia="Arial" w:hAnsi="Arial" w:cs="Arial"/>
              </w:rPr>
            </w:pPr>
          </w:p>
        </w:tc>
        <w:sdt>
          <w:sdtPr>
            <w:rPr>
              <w:rFonts w:ascii="Arial" w:eastAsia="Arial" w:hAnsi="Arial" w:cs="Arial"/>
            </w:rPr>
            <w:id w:val="-377857628"/>
            <w:placeholder>
              <w:docPart w:val="75BA32938F1C4FFCB525D067944D2344"/>
            </w:placeholder>
            <w:dropDownList>
              <w:listItem w:value="Choose an item."/>
              <w:listItem w:displayText="Essential" w:value="Essential"/>
              <w:listItem w:displayText="Desirable" w:value="Desirable"/>
            </w:dropDownList>
          </w:sdtPr>
          <w:sdtEndPr/>
          <w:sdtContent>
            <w:tc>
              <w:tcPr>
                <w:tcW w:w="2409" w:type="dxa"/>
              </w:tcPr>
              <w:p w14:paraId="507ACA50" w14:textId="2A1F9439" w:rsidR="008C324D" w:rsidRPr="006C7821" w:rsidRDefault="00AC3B06" w:rsidP="5B5A3EFB">
                <w:pPr>
                  <w:spacing w:before="120" w:after="120" w:line="240" w:lineRule="auto"/>
                  <w:jc w:val="both"/>
                  <w:rPr>
                    <w:rFonts w:ascii="Arial" w:eastAsia="Arial" w:hAnsi="Arial" w:cs="Arial"/>
                  </w:rPr>
                </w:pPr>
                <w:r>
                  <w:rPr>
                    <w:rFonts w:ascii="Arial" w:eastAsia="Arial" w:hAnsi="Arial" w:cs="Arial"/>
                  </w:rPr>
                  <w:t>Desirable</w:t>
                </w:r>
              </w:p>
            </w:tc>
          </w:sdtContent>
        </w:sdt>
      </w:tr>
      <w:tr w:rsidR="008C324D" w14:paraId="33C6D9D9" w14:textId="77777777" w:rsidTr="5B5A3EFB">
        <w:trPr>
          <w:trHeight w:val="846"/>
        </w:trPr>
        <w:tc>
          <w:tcPr>
            <w:tcW w:w="6658" w:type="dxa"/>
            <w:shd w:val="clear" w:color="auto" w:fill="DAEEF3"/>
          </w:tcPr>
          <w:p w14:paraId="6AAAD7FD" w14:textId="77777777" w:rsidR="00AC3B06" w:rsidRPr="00C17EFE" w:rsidRDefault="00AC3B06" w:rsidP="00AC3B06">
            <w:pPr>
              <w:rPr>
                <w:rFonts w:ascii="Arial" w:hAnsi="Arial" w:cs="Arial"/>
              </w:rPr>
            </w:pPr>
            <w:r>
              <w:rPr>
                <w:rFonts w:ascii="Arial" w:hAnsi="Arial" w:cs="Arial"/>
              </w:rPr>
              <w:t>Competent and experienced in the use of ICT tools, including Microsoft Office.</w:t>
            </w:r>
          </w:p>
          <w:p w14:paraId="310DC162" w14:textId="77777777" w:rsidR="008C324D" w:rsidRPr="004F0564" w:rsidRDefault="008C324D" w:rsidP="5B5A3EFB">
            <w:pPr>
              <w:pStyle w:val="NoSpacing"/>
              <w:rPr>
                <w:rFonts w:ascii="Arial" w:eastAsia="Arial" w:hAnsi="Arial" w:cs="Arial"/>
              </w:rPr>
            </w:pPr>
          </w:p>
        </w:tc>
        <w:sdt>
          <w:sdtPr>
            <w:rPr>
              <w:rFonts w:ascii="Arial" w:eastAsia="Arial" w:hAnsi="Arial" w:cs="Arial"/>
            </w:rPr>
            <w:id w:val="606939657"/>
            <w:placeholder>
              <w:docPart w:val="15C209FAF75E466C84095DCA30BABC85"/>
            </w:placeholder>
            <w:dropDownList>
              <w:listItem w:value="Choose an item."/>
              <w:listItem w:displayText="Essential" w:value="Essential"/>
              <w:listItem w:displayText="Desirable" w:value="Desirable"/>
            </w:dropDownList>
          </w:sdtPr>
          <w:sdtEndPr/>
          <w:sdtContent>
            <w:tc>
              <w:tcPr>
                <w:tcW w:w="2409" w:type="dxa"/>
              </w:tcPr>
              <w:p w14:paraId="77C09FFE" w14:textId="6A813A8D" w:rsidR="008C324D" w:rsidRPr="006C7821" w:rsidRDefault="00AC3B06"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AC3B06" w:rsidRPr="00AC6F8A" w14:paraId="60159B8E" w14:textId="77777777" w:rsidTr="5B5A3EFB">
        <w:trPr>
          <w:trHeight w:val="832"/>
        </w:trPr>
        <w:tc>
          <w:tcPr>
            <w:tcW w:w="6658" w:type="dxa"/>
            <w:shd w:val="clear" w:color="auto" w:fill="DAEEF3"/>
          </w:tcPr>
          <w:p w14:paraId="00740CF8" w14:textId="1DEA01E1" w:rsidR="00AC3B06" w:rsidRPr="002F1751" w:rsidRDefault="00AC3B06" w:rsidP="002F1751">
            <w:pPr>
              <w:pStyle w:val="NoSpacing"/>
              <w:rPr>
                <w:rFonts w:ascii="Arial" w:hAnsi="Arial" w:cs="Arial"/>
              </w:rPr>
            </w:pPr>
            <w:r w:rsidRPr="002F1751">
              <w:rPr>
                <w:rFonts w:ascii="Arial" w:hAnsi="Arial" w:cs="Arial"/>
                <w:lang w:eastAsia="en-GB"/>
              </w:rPr>
              <w:t>Ability to work individually and as part of a team</w:t>
            </w:r>
            <w:r w:rsidR="0073152D" w:rsidRPr="002F1751">
              <w:rPr>
                <w:rFonts w:ascii="Arial" w:hAnsi="Arial" w:cs="Arial"/>
                <w:lang w:eastAsia="en-GB"/>
              </w:rPr>
              <w:t xml:space="preserve"> to meet departmental deadlines. </w:t>
            </w:r>
          </w:p>
        </w:tc>
        <w:sdt>
          <w:sdtPr>
            <w:rPr>
              <w:rFonts w:ascii="Arial" w:eastAsia="Arial" w:hAnsi="Arial" w:cs="Arial"/>
            </w:rPr>
            <w:id w:val="-580214975"/>
            <w:placeholder>
              <w:docPart w:val="951EFA8FE1A74473A2DDB079D1EA8F71"/>
            </w:placeholder>
            <w:dropDownList>
              <w:listItem w:value="Choose an item."/>
              <w:listItem w:displayText="Essential" w:value="Essential"/>
              <w:listItem w:displayText="Desirable" w:value="Desirable"/>
            </w:dropDownList>
          </w:sdtPr>
          <w:sdtEndPr/>
          <w:sdtContent>
            <w:tc>
              <w:tcPr>
                <w:tcW w:w="2409" w:type="dxa"/>
              </w:tcPr>
              <w:p w14:paraId="7F22409C" w14:textId="2E8DCB1A" w:rsidR="00AC3B06" w:rsidRDefault="00AC3B06" w:rsidP="00AC3B06">
                <w:pPr>
                  <w:spacing w:before="120" w:after="120" w:line="240" w:lineRule="auto"/>
                  <w:jc w:val="both"/>
                  <w:rPr>
                    <w:rFonts w:ascii="Arial" w:eastAsia="Arial" w:hAnsi="Arial" w:cs="Arial"/>
                  </w:rPr>
                </w:pPr>
                <w:r>
                  <w:rPr>
                    <w:rFonts w:ascii="Arial" w:eastAsia="Arial" w:hAnsi="Arial" w:cs="Arial"/>
                  </w:rPr>
                  <w:t>Essential</w:t>
                </w:r>
              </w:p>
            </w:tc>
          </w:sdtContent>
        </w:sdt>
      </w:tr>
      <w:tr w:rsidR="00AC3B06" w:rsidRPr="00AC6F8A" w14:paraId="460ECE28" w14:textId="77777777" w:rsidTr="5B5A3EFB">
        <w:trPr>
          <w:trHeight w:val="832"/>
        </w:trPr>
        <w:tc>
          <w:tcPr>
            <w:tcW w:w="6658" w:type="dxa"/>
            <w:shd w:val="clear" w:color="auto" w:fill="DAEEF3"/>
          </w:tcPr>
          <w:p w14:paraId="27C05003" w14:textId="61B17AE0" w:rsidR="00AC3B06" w:rsidRPr="006047B1" w:rsidRDefault="00AC3B06" w:rsidP="00AC3B06">
            <w:pPr>
              <w:rPr>
                <w:rFonts w:ascii="Arial" w:hAnsi="Arial" w:cs="Arial"/>
              </w:rPr>
            </w:pPr>
            <w:r w:rsidRPr="006047B1">
              <w:rPr>
                <w:rFonts w:ascii="Arial" w:hAnsi="Arial" w:cs="Arial"/>
              </w:rPr>
              <w:t xml:space="preserve">Ability to analyse, interpret and report on a range of information. Excellent numeracy skills and attention to detail. </w:t>
            </w:r>
          </w:p>
        </w:tc>
        <w:sdt>
          <w:sdtPr>
            <w:rPr>
              <w:rFonts w:ascii="Arial" w:eastAsia="Arial" w:hAnsi="Arial" w:cs="Arial"/>
            </w:rPr>
            <w:id w:val="1819845033"/>
            <w:placeholder>
              <w:docPart w:val="7E877F7245EA4BB199EA5EBFDB4DC447"/>
            </w:placeholder>
            <w:dropDownList>
              <w:listItem w:value="Choose an item."/>
              <w:listItem w:displayText="Essential" w:value="Essential"/>
              <w:listItem w:displayText="Desirable" w:value="Desirable"/>
            </w:dropDownList>
          </w:sdtPr>
          <w:sdtEndPr/>
          <w:sdtContent>
            <w:tc>
              <w:tcPr>
                <w:tcW w:w="2409" w:type="dxa"/>
              </w:tcPr>
              <w:p w14:paraId="17CA46E7" w14:textId="5D5C69D6" w:rsidR="00AC3B06" w:rsidRDefault="00AC3B06" w:rsidP="00AC3B06">
                <w:pPr>
                  <w:spacing w:before="120" w:after="120" w:line="240" w:lineRule="auto"/>
                  <w:jc w:val="both"/>
                  <w:rPr>
                    <w:rFonts w:ascii="Arial" w:eastAsia="Arial" w:hAnsi="Arial" w:cs="Arial"/>
                  </w:rPr>
                </w:pPr>
                <w:r>
                  <w:rPr>
                    <w:rFonts w:ascii="Arial" w:eastAsia="Arial" w:hAnsi="Arial" w:cs="Arial"/>
                  </w:rPr>
                  <w:t>Essential</w:t>
                </w:r>
              </w:p>
            </w:tc>
          </w:sdtContent>
        </w:sdt>
      </w:tr>
      <w:tr w:rsidR="00AC3B06" w:rsidRPr="00AC6F8A" w14:paraId="339386C8" w14:textId="77777777" w:rsidTr="5B5A3EFB">
        <w:trPr>
          <w:trHeight w:val="488"/>
        </w:trPr>
        <w:tc>
          <w:tcPr>
            <w:tcW w:w="9067" w:type="dxa"/>
            <w:gridSpan w:val="2"/>
            <w:shd w:val="clear" w:color="auto" w:fill="F2F2F2" w:themeFill="background1" w:themeFillShade="F2"/>
          </w:tcPr>
          <w:p w14:paraId="34F8459E" w14:textId="779216C8" w:rsidR="00AC3B06" w:rsidRDefault="00AC3B06" w:rsidP="00AC3B06">
            <w:pPr>
              <w:spacing w:before="120" w:after="120" w:line="240" w:lineRule="auto"/>
              <w:jc w:val="both"/>
              <w:rPr>
                <w:rFonts w:ascii="Arial" w:eastAsia="Cambria" w:hAnsi="Arial" w:cs="Arial"/>
                <w:b/>
              </w:rPr>
            </w:pPr>
            <w:r>
              <w:rPr>
                <w:rFonts w:ascii="Arial" w:eastAsia="Cambria" w:hAnsi="Arial" w:cs="Arial"/>
                <w:b/>
              </w:rPr>
              <w:t>Competencies for Success</w:t>
            </w:r>
          </w:p>
        </w:tc>
      </w:tr>
      <w:tr w:rsidR="00AC3B06" w:rsidRPr="00AC6F8A" w14:paraId="1B3B6E2C" w14:textId="77777777" w:rsidTr="5B5A3EFB">
        <w:trPr>
          <w:trHeight w:val="834"/>
        </w:trPr>
        <w:sdt>
          <w:sdtPr>
            <w:rPr>
              <w:rFonts w:ascii="Arial" w:eastAsia="Times New Roman" w:hAnsi="Arial" w:cs="Arial"/>
              <w:lang w:val="en" w:eastAsia="en-GB"/>
            </w:rPr>
            <w:id w:val="-956640130"/>
            <w:placeholder>
              <w:docPart w:val="9991A8E4F9CE45B5B2E2FDD2B43500B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26A73635" w14:textId="018E5E4D" w:rsidR="00AC3B06" w:rsidRPr="006C7821" w:rsidRDefault="00AC3B06" w:rsidP="00AC3B06">
                <w:pPr>
                  <w:suppressAutoHyphens/>
                  <w:spacing w:after="0" w:line="240" w:lineRule="auto"/>
                  <w:jc w:val="both"/>
                  <w:rPr>
                    <w:rFonts w:ascii="Arial" w:eastAsia="Times New Roman" w:hAnsi="Arial" w:cs="Arial"/>
                    <w:lang w:val="en" w:eastAsia="en-GB"/>
                  </w:rPr>
                </w:pPr>
                <w:r>
                  <w:rPr>
                    <w:rFonts w:ascii="Arial" w:eastAsia="Times New Roman" w:hAnsi="Arial" w:cs="Arial"/>
                    <w:lang w:val="en" w:eastAsia="en-GB"/>
                  </w:rPr>
                  <w:t>Relationships &amp; Collaboration</w:t>
                </w:r>
              </w:p>
            </w:tc>
          </w:sdtContent>
        </w:sdt>
        <w:tc>
          <w:tcPr>
            <w:tcW w:w="2409" w:type="dxa"/>
            <w:vAlign w:val="center"/>
          </w:tcPr>
          <w:p w14:paraId="7D5F0937" w14:textId="50E118B0" w:rsidR="00AC3B06" w:rsidRPr="006C7821" w:rsidRDefault="00AC3B06" w:rsidP="00AC3B06">
            <w:pPr>
              <w:rPr>
                <w:rFonts w:ascii="Arial" w:hAnsi="Arial" w:cs="Arial"/>
              </w:rPr>
            </w:pPr>
            <w:r w:rsidRPr="006C7821">
              <w:rPr>
                <w:rFonts w:ascii="Arial" w:hAnsi="Arial" w:cs="Arial"/>
              </w:rPr>
              <w:t>Essential</w:t>
            </w:r>
          </w:p>
        </w:tc>
      </w:tr>
      <w:tr w:rsidR="00AC3B06" w:rsidRPr="00AC6F8A" w14:paraId="4EC25208" w14:textId="77777777" w:rsidTr="5B5A3EFB">
        <w:trPr>
          <w:trHeight w:val="834"/>
        </w:trPr>
        <w:sdt>
          <w:sdtPr>
            <w:rPr>
              <w:rFonts w:ascii="Arial" w:eastAsia="Times New Roman" w:hAnsi="Arial" w:cs="Arial"/>
              <w:lang w:val="en" w:eastAsia="en-GB"/>
            </w:rPr>
            <w:id w:val="-731232424"/>
            <w:placeholder>
              <w:docPart w:val="882C2D623CEA480A988CA6695D6D4814"/>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73D01E85" w14:textId="026FE139" w:rsidR="00AC3B06" w:rsidRPr="006C7821" w:rsidRDefault="00AC3B06" w:rsidP="00AC3B06">
                <w:pPr>
                  <w:suppressAutoHyphens/>
                  <w:spacing w:after="0" w:line="240" w:lineRule="auto"/>
                  <w:jc w:val="both"/>
                  <w:rPr>
                    <w:rFonts w:ascii="Arial" w:hAnsi="Arial" w:cs="Arial"/>
                  </w:rPr>
                </w:pPr>
                <w:r>
                  <w:rPr>
                    <w:rFonts w:ascii="Arial" w:eastAsia="Times New Roman" w:hAnsi="Arial" w:cs="Arial"/>
                    <w:lang w:val="en" w:eastAsia="en-GB"/>
                  </w:rPr>
                  <w:t>Listen &amp; Communicate</w:t>
                </w:r>
              </w:p>
            </w:tc>
          </w:sdtContent>
        </w:sdt>
        <w:tc>
          <w:tcPr>
            <w:tcW w:w="2409" w:type="dxa"/>
            <w:vAlign w:val="center"/>
          </w:tcPr>
          <w:p w14:paraId="27F4DDE9" w14:textId="64B2B5AD" w:rsidR="00AC3B06" w:rsidRPr="006C7821" w:rsidRDefault="00AC3B06" w:rsidP="00AC3B06">
            <w:pPr>
              <w:rPr>
                <w:rFonts w:ascii="Arial" w:hAnsi="Arial" w:cs="Arial"/>
              </w:rPr>
            </w:pPr>
            <w:r w:rsidRPr="006C7821">
              <w:rPr>
                <w:rFonts w:ascii="Arial" w:hAnsi="Arial" w:cs="Arial"/>
              </w:rPr>
              <w:t>Essential</w:t>
            </w:r>
          </w:p>
        </w:tc>
      </w:tr>
      <w:tr w:rsidR="00AC3B06" w:rsidRPr="00AC6F8A" w14:paraId="3A73C6A2" w14:textId="77777777" w:rsidTr="5B5A3EFB">
        <w:trPr>
          <w:trHeight w:val="846"/>
        </w:trPr>
        <w:sdt>
          <w:sdtPr>
            <w:rPr>
              <w:rFonts w:ascii="Arial" w:eastAsia="Times New Roman" w:hAnsi="Arial" w:cs="Arial"/>
              <w:lang w:val="en" w:eastAsia="en-GB"/>
            </w:rPr>
            <w:id w:val="-518775342"/>
            <w:placeholder>
              <w:docPart w:val="4B837DA4C97A427D99D6DF96F8FE443A"/>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0FD1CDFB" w14:textId="78A9A621" w:rsidR="00AC3B06" w:rsidRPr="006C7821" w:rsidRDefault="00AC3B06" w:rsidP="00AC3B06">
                <w:pPr>
                  <w:spacing w:line="240" w:lineRule="auto"/>
                  <w:jc w:val="both"/>
                  <w:rPr>
                    <w:rFonts w:ascii="Arial" w:hAnsi="Arial" w:cs="Arial"/>
                  </w:rPr>
                </w:pPr>
                <w:r>
                  <w:rPr>
                    <w:rFonts w:ascii="Arial" w:eastAsia="Times New Roman" w:hAnsi="Arial" w:cs="Arial"/>
                    <w:lang w:val="en" w:eastAsia="en-GB"/>
                  </w:rPr>
                  <w:t>Accountability &amp; Initiative</w:t>
                </w:r>
              </w:p>
            </w:tc>
          </w:sdtContent>
        </w:sdt>
        <w:tc>
          <w:tcPr>
            <w:tcW w:w="2409" w:type="dxa"/>
            <w:vAlign w:val="center"/>
          </w:tcPr>
          <w:p w14:paraId="7ED7DE30" w14:textId="36F0940D" w:rsidR="00AC3B06" w:rsidRPr="006C7821" w:rsidRDefault="00AC3B06" w:rsidP="00AC3B06">
            <w:pPr>
              <w:spacing w:before="120" w:after="120" w:line="240" w:lineRule="auto"/>
              <w:rPr>
                <w:rFonts w:ascii="Arial" w:eastAsia="Cambria" w:hAnsi="Arial" w:cs="Arial"/>
                <w:b/>
              </w:rPr>
            </w:pPr>
            <w:r w:rsidRPr="006C7821">
              <w:rPr>
                <w:rFonts w:ascii="Arial" w:hAnsi="Arial" w:cs="Arial"/>
              </w:rPr>
              <w:t>Essential</w:t>
            </w:r>
          </w:p>
        </w:tc>
      </w:tr>
    </w:tbl>
    <w:p w14:paraId="05642497" w14:textId="77777777" w:rsidR="0038528A" w:rsidRDefault="00AC3B06" w:rsidP="00AC3B06">
      <w:pPr>
        <w:spacing w:after="0" w:line="240" w:lineRule="auto"/>
      </w:pPr>
      <w:r>
        <w:tab/>
      </w:r>
    </w:p>
    <w:p w14:paraId="3E2D98F0" w14:textId="77777777" w:rsidR="0038528A" w:rsidRDefault="0038528A" w:rsidP="00AC3B06">
      <w:pPr>
        <w:spacing w:after="0" w:line="240" w:lineRule="auto"/>
        <w:rPr>
          <w:rFonts w:eastAsia="Times New Roman"/>
          <w:color w:val="004295"/>
          <w:szCs w:val="20"/>
          <w:lang w:eastAsia="en-GB"/>
        </w:rPr>
      </w:pPr>
    </w:p>
    <w:p w14:paraId="5321577B" w14:textId="6DDC797D" w:rsidR="00AC3B06" w:rsidRPr="00F1792A" w:rsidRDefault="00AC3B06" w:rsidP="0038528A">
      <w:pPr>
        <w:spacing w:after="0" w:line="240" w:lineRule="auto"/>
        <w:ind w:firstLine="720"/>
        <w:rPr>
          <w:rFonts w:ascii="Arial" w:eastAsia="Times New Roman" w:hAnsi="Arial" w:cs="Arial"/>
          <w:color w:val="004295"/>
          <w:szCs w:val="20"/>
          <w:lang w:eastAsia="en-GB"/>
        </w:rPr>
      </w:pPr>
      <w:r w:rsidRPr="00F1792A">
        <w:rPr>
          <w:rFonts w:ascii="Arial" w:eastAsia="Times New Roman" w:hAnsi="Arial" w:cs="Arial"/>
          <w:color w:val="004295"/>
          <w:szCs w:val="20"/>
          <w:lang w:eastAsia="en-GB"/>
        </w:rPr>
        <w:t>Selection Methods</w:t>
      </w:r>
    </w:p>
    <w:tbl>
      <w:tblPr>
        <w:tblStyle w:val="TableGrid"/>
        <w:tblW w:w="0" w:type="auto"/>
        <w:tblLook w:val="04A0" w:firstRow="1" w:lastRow="0" w:firstColumn="1" w:lastColumn="0" w:noHBand="0" w:noVBand="1"/>
      </w:tblPr>
      <w:tblGrid>
        <w:gridCol w:w="9016"/>
      </w:tblGrid>
      <w:tr w:rsidR="00AC3B06" w:rsidRPr="00544318" w14:paraId="65CFDAC3" w14:textId="77777777" w:rsidTr="00980AA2">
        <w:tc>
          <w:tcPr>
            <w:tcW w:w="9242" w:type="dxa"/>
            <w:shd w:val="clear" w:color="auto" w:fill="DAEEF3"/>
          </w:tcPr>
          <w:p w14:paraId="4125E505" w14:textId="77777777" w:rsidR="00AC3B06" w:rsidRPr="00CA266D" w:rsidRDefault="00AC3B06" w:rsidP="00980AA2">
            <w:pPr>
              <w:rPr>
                <w:rFonts w:ascii="Arial" w:hAnsi="Arial" w:cs="Arial"/>
                <w:b/>
              </w:rPr>
            </w:pPr>
            <w:r>
              <w:rPr>
                <w:rFonts w:ascii="Arial" w:hAnsi="Arial" w:cs="Arial"/>
                <w:b/>
              </w:rPr>
              <w:t>Selection Methods</w:t>
            </w:r>
          </w:p>
        </w:tc>
      </w:tr>
      <w:tr w:rsidR="00AC3B06" w:rsidRPr="00CE6277" w14:paraId="4713A146" w14:textId="77777777" w:rsidTr="00980AA2">
        <w:tc>
          <w:tcPr>
            <w:tcW w:w="9242" w:type="dxa"/>
          </w:tcPr>
          <w:p w14:paraId="720864E5" w14:textId="77777777" w:rsidR="00AC3B06" w:rsidRPr="00CE6277" w:rsidRDefault="00AC3B06" w:rsidP="00980AA2">
            <w:pPr>
              <w:tabs>
                <w:tab w:val="left" w:pos="2145"/>
              </w:tabs>
              <w:rPr>
                <w:rFonts w:ascii="Calibri" w:hAnsi="Calibri" w:cs="Calibri"/>
                <w:sz w:val="24"/>
                <w:szCs w:val="24"/>
              </w:rPr>
            </w:pPr>
            <w:r>
              <w:rPr>
                <w:rFonts w:ascii="Calibri" w:hAnsi="Calibri" w:cs="Calibri"/>
                <w:sz w:val="24"/>
                <w:szCs w:val="24"/>
              </w:rPr>
              <w:t xml:space="preserve">Interview </w:t>
            </w:r>
          </w:p>
        </w:tc>
      </w:tr>
    </w:tbl>
    <w:p w14:paraId="4F68B19F" w14:textId="571ECC7A" w:rsidR="008C324D" w:rsidRPr="008C324D" w:rsidRDefault="008C324D" w:rsidP="00AC3B06">
      <w:pPr>
        <w:tabs>
          <w:tab w:val="left" w:pos="3060"/>
        </w:tabs>
      </w:pPr>
    </w:p>
    <w:p w14:paraId="23FD0C1E" w14:textId="77777777" w:rsidR="008C324D" w:rsidRPr="008C324D" w:rsidRDefault="008C324D">
      <w:pPr>
        <w:pStyle w:val="Heading1"/>
        <w:rPr>
          <w:rFonts w:ascii="Arial" w:hAnsi="Arial" w:cs="Arial"/>
          <w:b/>
          <w:bCs/>
          <w:color w:val="004295"/>
        </w:rPr>
      </w:pPr>
    </w:p>
    <w:sectPr w:rsidR="008C324D" w:rsidRPr="008C32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AC8F" w14:textId="77777777" w:rsidR="002C3880" w:rsidRDefault="002C3880" w:rsidP="00671956">
      <w:pPr>
        <w:spacing w:after="0" w:line="240" w:lineRule="auto"/>
      </w:pPr>
      <w:r>
        <w:separator/>
      </w:r>
    </w:p>
  </w:endnote>
  <w:endnote w:type="continuationSeparator" w:id="0">
    <w:p w14:paraId="3A6E57E3" w14:textId="77777777" w:rsidR="002C3880" w:rsidRDefault="002C3880" w:rsidP="00671956">
      <w:pPr>
        <w:spacing w:after="0" w:line="240" w:lineRule="auto"/>
      </w:pPr>
      <w:r>
        <w:continuationSeparator/>
      </w:r>
    </w:p>
  </w:endnote>
  <w:endnote w:type="continuationNotice" w:id="1">
    <w:p w14:paraId="2E2D2B50" w14:textId="77777777" w:rsidR="002C3880" w:rsidRDefault="002C3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54955" w14:textId="77777777" w:rsidR="002C3880" w:rsidRDefault="002C3880" w:rsidP="00671956">
      <w:pPr>
        <w:spacing w:after="0" w:line="240" w:lineRule="auto"/>
      </w:pPr>
      <w:r>
        <w:separator/>
      </w:r>
    </w:p>
  </w:footnote>
  <w:footnote w:type="continuationSeparator" w:id="0">
    <w:p w14:paraId="1F6D6339" w14:textId="77777777" w:rsidR="002C3880" w:rsidRDefault="002C3880" w:rsidP="00671956">
      <w:pPr>
        <w:spacing w:after="0" w:line="240" w:lineRule="auto"/>
      </w:pPr>
      <w:r>
        <w:continuationSeparator/>
      </w:r>
    </w:p>
  </w:footnote>
  <w:footnote w:type="continuationNotice" w:id="1">
    <w:p w14:paraId="6793FFBE" w14:textId="77777777" w:rsidR="002C3880" w:rsidRDefault="002C38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404EA"/>
    <w:rsid w:val="00081192"/>
    <w:rsid w:val="000C294C"/>
    <w:rsid w:val="00127C29"/>
    <w:rsid w:val="00170FB5"/>
    <w:rsid w:val="00184BBB"/>
    <w:rsid w:val="001A1DF6"/>
    <w:rsid w:val="001F37EE"/>
    <w:rsid w:val="00291E15"/>
    <w:rsid w:val="002C3880"/>
    <w:rsid w:val="002F1751"/>
    <w:rsid w:val="002F4FD5"/>
    <w:rsid w:val="003657DA"/>
    <w:rsid w:val="0038528A"/>
    <w:rsid w:val="003C02B1"/>
    <w:rsid w:val="003D126D"/>
    <w:rsid w:val="003F6172"/>
    <w:rsid w:val="004030C3"/>
    <w:rsid w:val="00513D71"/>
    <w:rsid w:val="005375BE"/>
    <w:rsid w:val="005C26E3"/>
    <w:rsid w:val="006251BC"/>
    <w:rsid w:val="006576D8"/>
    <w:rsid w:val="00671956"/>
    <w:rsid w:val="006A4EBC"/>
    <w:rsid w:val="006C7821"/>
    <w:rsid w:val="006E6B3E"/>
    <w:rsid w:val="006F0ED1"/>
    <w:rsid w:val="00707AAE"/>
    <w:rsid w:val="0071574B"/>
    <w:rsid w:val="0071756D"/>
    <w:rsid w:val="00730F4E"/>
    <w:rsid w:val="0073152D"/>
    <w:rsid w:val="007602CB"/>
    <w:rsid w:val="007616BB"/>
    <w:rsid w:val="007770A9"/>
    <w:rsid w:val="007827D7"/>
    <w:rsid w:val="007A108B"/>
    <w:rsid w:val="007A3DC8"/>
    <w:rsid w:val="007A74BA"/>
    <w:rsid w:val="007F25D6"/>
    <w:rsid w:val="00845333"/>
    <w:rsid w:val="0085114C"/>
    <w:rsid w:val="00866BDE"/>
    <w:rsid w:val="008C1D2C"/>
    <w:rsid w:val="008C324D"/>
    <w:rsid w:val="008C7F18"/>
    <w:rsid w:val="009561C2"/>
    <w:rsid w:val="00985F2B"/>
    <w:rsid w:val="00990ED7"/>
    <w:rsid w:val="00996D6E"/>
    <w:rsid w:val="009C0609"/>
    <w:rsid w:val="009C5432"/>
    <w:rsid w:val="00A17210"/>
    <w:rsid w:val="00AA6007"/>
    <w:rsid w:val="00AB536F"/>
    <w:rsid w:val="00AC2A5C"/>
    <w:rsid w:val="00AC3B06"/>
    <w:rsid w:val="00AF28C2"/>
    <w:rsid w:val="00B137A5"/>
    <w:rsid w:val="00B36467"/>
    <w:rsid w:val="00B44A0F"/>
    <w:rsid w:val="00BB7B62"/>
    <w:rsid w:val="00BE16BF"/>
    <w:rsid w:val="00C4623A"/>
    <w:rsid w:val="00C66701"/>
    <w:rsid w:val="00C75F46"/>
    <w:rsid w:val="00C762CF"/>
    <w:rsid w:val="00CA163B"/>
    <w:rsid w:val="00CB475F"/>
    <w:rsid w:val="00D066B0"/>
    <w:rsid w:val="00D10464"/>
    <w:rsid w:val="00D75383"/>
    <w:rsid w:val="00D85F31"/>
    <w:rsid w:val="00DE2A16"/>
    <w:rsid w:val="00E412EB"/>
    <w:rsid w:val="00EB4959"/>
    <w:rsid w:val="00EE18CF"/>
    <w:rsid w:val="00F31F42"/>
    <w:rsid w:val="00F64C3E"/>
    <w:rsid w:val="00F6630D"/>
    <w:rsid w:val="00FD05F1"/>
    <w:rsid w:val="00FE684C"/>
    <w:rsid w:val="0D5343EC"/>
    <w:rsid w:val="0FCE8486"/>
    <w:rsid w:val="16BF887E"/>
    <w:rsid w:val="315DA566"/>
    <w:rsid w:val="3A0B742E"/>
    <w:rsid w:val="3CD8A60C"/>
    <w:rsid w:val="583B60BD"/>
    <w:rsid w:val="5AD2D246"/>
    <w:rsid w:val="5B5A3EFB"/>
    <w:rsid w:val="760C5B22"/>
    <w:rsid w:val="7A73A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D85F31" w:rsidP="00D85F31">
          <w:pPr>
            <w:pStyle w:val="D7DBF82F77A14F568ADE7B75EFC3FB5F1"/>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D85F31" w:rsidP="00D85F31">
          <w:pPr>
            <w:pStyle w:val="E515C41DEFF647B2AAFD8077D0F7D7A51"/>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D85F31" w:rsidP="00D85F31">
          <w:pPr>
            <w:pStyle w:val="6BD68383861B4409943979C6664714721"/>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D85F31" w:rsidP="00D85F31">
          <w:pPr>
            <w:pStyle w:val="86405B21F3194CB9B1A26DC097A6E31B1"/>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D85F31" w:rsidP="00D85F31">
          <w:pPr>
            <w:pStyle w:val="17348D3640C54F8680222D7AEE1F90AE1"/>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D85F31" w:rsidP="00D85F31">
          <w:pPr>
            <w:pStyle w:val="478E03BB3CEA4B4D9FE74017DD0E536F1"/>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D85F31" w:rsidP="00D85F31">
          <w:pPr>
            <w:pStyle w:val="F6AA1D5F990742AD898F12E05643176D1"/>
          </w:pPr>
          <w:r w:rsidRPr="00DA0E7D">
            <w:rPr>
              <w:rStyle w:val="PlaceholderText"/>
            </w:rPr>
            <w:t>Choose an item.</w:t>
          </w:r>
        </w:p>
      </w:docPartBody>
    </w:docPart>
    <w:docPart>
      <w:docPartPr>
        <w:name w:val="B118420BEE8740018A4D2F943BE49D9E"/>
        <w:category>
          <w:name w:val="General"/>
          <w:gallery w:val="placeholder"/>
        </w:category>
        <w:types>
          <w:type w:val="bbPlcHdr"/>
        </w:types>
        <w:behaviors>
          <w:behavior w:val="content"/>
        </w:behaviors>
        <w:guid w:val="{72E7C309-7619-4A58-9B11-35A4E43CE2B9}"/>
      </w:docPartPr>
      <w:docPartBody>
        <w:p w:rsidR="006349F6" w:rsidRDefault="00D85F31" w:rsidP="00D85F31">
          <w:pPr>
            <w:pStyle w:val="B118420BEE8740018A4D2F943BE49D9E1"/>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D85F31" w:rsidP="00D85F31">
          <w:pPr>
            <w:pStyle w:val="75BA32938F1C4FFCB525D067944D23441"/>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D85F31" w:rsidP="00D85F31">
          <w:pPr>
            <w:pStyle w:val="15C209FAF75E466C84095DCA30BABC851"/>
          </w:pPr>
          <w:r w:rsidRPr="00DA0E7D">
            <w:rPr>
              <w:rStyle w:val="PlaceholderText"/>
            </w:rPr>
            <w:t>Choose an item.</w:t>
          </w:r>
        </w:p>
      </w:docPartBody>
    </w:docPart>
    <w:docPart>
      <w:docPartPr>
        <w:name w:val="AB74227AC1644E02A385DA83AE2F39DE"/>
        <w:category>
          <w:name w:val="General"/>
          <w:gallery w:val="placeholder"/>
        </w:category>
        <w:types>
          <w:type w:val="bbPlcHdr"/>
        </w:types>
        <w:behaviors>
          <w:behavior w:val="content"/>
        </w:behaviors>
        <w:guid w:val="{87FA36B7-C410-4177-A41F-405389AD9852}"/>
      </w:docPartPr>
      <w:docPartBody>
        <w:p w:rsidR="00D85F31" w:rsidRDefault="00D85F31" w:rsidP="00D85F31">
          <w:pPr>
            <w:pStyle w:val="AB74227AC1644E02A385DA83AE2F39DE1"/>
          </w:pPr>
          <w:r w:rsidRPr="005375BE">
            <w:rPr>
              <w:rStyle w:val="PlaceholderText"/>
              <w:rFonts w:ascii="Arial" w:hAnsi="Arial" w:cs="Arial"/>
            </w:rPr>
            <w:t>Choose an item.</w:t>
          </w:r>
        </w:p>
      </w:docPartBody>
    </w:docPart>
    <w:docPart>
      <w:docPartPr>
        <w:name w:val="DefaultPlaceholder_-1854013438"/>
        <w:category>
          <w:name w:val="General"/>
          <w:gallery w:val="placeholder"/>
        </w:category>
        <w:types>
          <w:type w:val="bbPlcHdr"/>
        </w:types>
        <w:behaviors>
          <w:behavior w:val="content"/>
        </w:behaviors>
        <w:guid w:val="{2DA1CE3E-98A9-4615-95C7-C4B40643FC20}"/>
      </w:docPartPr>
      <w:docPartBody>
        <w:p w:rsidR="00195402" w:rsidRDefault="00730F4E">
          <w:r w:rsidRPr="00507177">
            <w:rPr>
              <w:rStyle w:val="PlaceholderText"/>
            </w:rPr>
            <w:t>Choose an item.</w:t>
          </w:r>
        </w:p>
      </w:docPartBody>
    </w:docPart>
    <w:docPart>
      <w:docPartPr>
        <w:name w:val="951EFA8FE1A74473A2DDB079D1EA8F71"/>
        <w:category>
          <w:name w:val="General"/>
          <w:gallery w:val="placeholder"/>
        </w:category>
        <w:types>
          <w:type w:val="bbPlcHdr"/>
        </w:types>
        <w:behaviors>
          <w:behavior w:val="content"/>
        </w:behaviors>
        <w:guid w:val="{973F14AE-1528-42D1-A4AD-515732F6A2AC}"/>
      </w:docPartPr>
      <w:docPartBody>
        <w:p w:rsidR="00B03BD3" w:rsidRDefault="00192480" w:rsidP="00192480">
          <w:pPr>
            <w:pStyle w:val="951EFA8FE1A74473A2DDB079D1EA8F71"/>
          </w:pPr>
          <w:r w:rsidRPr="00DA0E7D">
            <w:rPr>
              <w:rStyle w:val="PlaceholderText"/>
            </w:rPr>
            <w:t>Choose an item.</w:t>
          </w:r>
        </w:p>
      </w:docPartBody>
    </w:docPart>
    <w:docPart>
      <w:docPartPr>
        <w:name w:val="7E877F7245EA4BB199EA5EBFDB4DC447"/>
        <w:category>
          <w:name w:val="General"/>
          <w:gallery w:val="placeholder"/>
        </w:category>
        <w:types>
          <w:type w:val="bbPlcHdr"/>
        </w:types>
        <w:behaviors>
          <w:behavior w:val="content"/>
        </w:behaviors>
        <w:guid w:val="{B5D66F43-1F80-405E-9C76-4990F4D58382}"/>
      </w:docPartPr>
      <w:docPartBody>
        <w:p w:rsidR="00B03BD3" w:rsidRDefault="00192480" w:rsidP="00192480">
          <w:pPr>
            <w:pStyle w:val="7E877F7245EA4BB199EA5EBFDB4DC447"/>
          </w:pPr>
          <w:r w:rsidRPr="00DA0E7D">
            <w:rPr>
              <w:rStyle w:val="PlaceholderText"/>
            </w:rPr>
            <w:t>Choose an item.</w:t>
          </w:r>
        </w:p>
      </w:docPartBody>
    </w:docPart>
    <w:docPart>
      <w:docPartPr>
        <w:name w:val="9991A8E4F9CE45B5B2E2FDD2B43500B2"/>
        <w:category>
          <w:name w:val="General"/>
          <w:gallery w:val="placeholder"/>
        </w:category>
        <w:types>
          <w:type w:val="bbPlcHdr"/>
        </w:types>
        <w:behaviors>
          <w:behavior w:val="content"/>
        </w:behaviors>
        <w:guid w:val="{1084E6EE-1357-4C60-A40C-5E307D48BC15}"/>
      </w:docPartPr>
      <w:docPartBody>
        <w:p w:rsidR="00B03BD3" w:rsidRDefault="00192480" w:rsidP="00192480">
          <w:pPr>
            <w:pStyle w:val="9991A8E4F9CE45B5B2E2FDD2B43500B2"/>
          </w:pPr>
          <w:r w:rsidRPr="008C324D">
            <w:rPr>
              <w:rStyle w:val="PlaceholderText"/>
              <w:rFonts w:ascii="Arial" w:hAnsi="Arial" w:cs="Arial"/>
              <w:b/>
              <w:shd w:val="clear" w:color="auto" w:fill="DAEEF3"/>
            </w:rPr>
            <w:t>Choose an item.</w:t>
          </w:r>
        </w:p>
      </w:docPartBody>
    </w:docPart>
    <w:docPart>
      <w:docPartPr>
        <w:name w:val="882C2D623CEA480A988CA6695D6D4814"/>
        <w:category>
          <w:name w:val="General"/>
          <w:gallery w:val="placeholder"/>
        </w:category>
        <w:types>
          <w:type w:val="bbPlcHdr"/>
        </w:types>
        <w:behaviors>
          <w:behavior w:val="content"/>
        </w:behaviors>
        <w:guid w:val="{4EA6C1F2-1BD7-4016-AA18-DA451515E515}"/>
      </w:docPartPr>
      <w:docPartBody>
        <w:p w:rsidR="00B03BD3" w:rsidRDefault="00192480" w:rsidP="00192480">
          <w:pPr>
            <w:pStyle w:val="882C2D623CEA480A988CA6695D6D4814"/>
          </w:pPr>
          <w:r w:rsidRPr="008C324D">
            <w:rPr>
              <w:rStyle w:val="PlaceholderText"/>
              <w:rFonts w:ascii="Arial" w:hAnsi="Arial" w:cs="Arial"/>
              <w:b/>
              <w:shd w:val="clear" w:color="auto" w:fill="DAEEF3"/>
            </w:rPr>
            <w:t>Choose an item.</w:t>
          </w:r>
        </w:p>
      </w:docPartBody>
    </w:docPart>
    <w:docPart>
      <w:docPartPr>
        <w:name w:val="4B837DA4C97A427D99D6DF96F8FE443A"/>
        <w:category>
          <w:name w:val="General"/>
          <w:gallery w:val="placeholder"/>
        </w:category>
        <w:types>
          <w:type w:val="bbPlcHdr"/>
        </w:types>
        <w:behaviors>
          <w:behavior w:val="content"/>
        </w:behaviors>
        <w:guid w:val="{65A900FE-0685-464B-B87F-CC5EE14F3383}"/>
      </w:docPartPr>
      <w:docPartBody>
        <w:p w:rsidR="00B03BD3" w:rsidRDefault="00192480" w:rsidP="00192480">
          <w:pPr>
            <w:pStyle w:val="4B837DA4C97A427D99D6DF96F8FE443A"/>
          </w:pPr>
          <w:r w:rsidRPr="008C324D">
            <w:rPr>
              <w:rStyle w:val="PlaceholderText"/>
              <w:rFonts w:ascii="Arial" w:hAnsi="Arial" w:cs="Arial"/>
              <w:b/>
              <w:shd w:val="clear" w:color="auto" w:fill="DAEEF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08B4"/>
    <w:rsid w:val="000538E7"/>
    <w:rsid w:val="00127C29"/>
    <w:rsid w:val="00184BBB"/>
    <w:rsid w:val="00192480"/>
    <w:rsid w:val="00195402"/>
    <w:rsid w:val="003C02B1"/>
    <w:rsid w:val="004030C3"/>
    <w:rsid w:val="00410CC4"/>
    <w:rsid w:val="004A45AF"/>
    <w:rsid w:val="00574C38"/>
    <w:rsid w:val="006349F6"/>
    <w:rsid w:val="00663A17"/>
    <w:rsid w:val="006F0ED1"/>
    <w:rsid w:val="006F15E1"/>
    <w:rsid w:val="00730F4E"/>
    <w:rsid w:val="007616BB"/>
    <w:rsid w:val="00815B7A"/>
    <w:rsid w:val="00853ACE"/>
    <w:rsid w:val="008C1D2C"/>
    <w:rsid w:val="009164C3"/>
    <w:rsid w:val="00AA6007"/>
    <w:rsid w:val="00AF28C2"/>
    <w:rsid w:val="00B03BD3"/>
    <w:rsid w:val="00B44A0F"/>
    <w:rsid w:val="00D85F31"/>
    <w:rsid w:val="00EE18CF"/>
    <w:rsid w:val="00F64C3E"/>
    <w:rsid w:val="00FD05F1"/>
    <w:rsid w:val="00FE68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480"/>
    <w:rPr>
      <w:color w:val="808080"/>
    </w:rPr>
  </w:style>
  <w:style w:type="paragraph" w:customStyle="1" w:styleId="951EFA8FE1A74473A2DDB079D1EA8F71">
    <w:name w:val="951EFA8FE1A74473A2DDB079D1EA8F71"/>
    <w:rsid w:val="00192480"/>
    <w:pPr>
      <w:spacing w:line="278" w:lineRule="auto"/>
    </w:pPr>
    <w:rPr>
      <w:kern w:val="2"/>
      <w:sz w:val="24"/>
      <w:szCs w:val="24"/>
      <w14:ligatures w14:val="standardContextual"/>
    </w:rPr>
  </w:style>
  <w:style w:type="paragraph" w:customStyle="1" w:styleId="D7DBF82F77A14F568ADE7B75EFC3FB5F1">
    <w:name w:val="D7DBF82F77A14F568ADE7B75EFC3FB5F1"/>
    <w:rsid w:val="00D85F31"/>
    <w:rPr>
      <w:rFonts w:eastAsiaTheme="minorHAnsi"/>
      <w:lang w:eastAsia="en-US"/>
    </w:rPr>
  </w:style>
  <w:style w:type="paragraph" w:customStyle="1" w:styleId="E515C41DEFF647B2AAFD8077D0F7D7A51">
    <w:name w:val="E515C41DEFF647B2AAFD8077D0F7D7A51"/>
    <w:rsid w:val="00D85F31"/>
    <w:rPr>
      <w:rFonts w:eastAsiaTheme="minorHAnsi"/>
      <w:lang w:eastAsia="en-US"/>
    </w:rPr>
  </w:style>
  <w:style w:type="paragraph" w:customStyle="1" w:styleId="6BD68383861B4409943979C6664714721">
    <w:name w:val="6BD68383861B4409943979C6664714721"/>
    <w:rsid w:val="00D85F31"/>
    <w:rPr>
      <w:rFonts w:eastAsiaTheme="minorHAnsi"/>
      <w:lang w:eastAsia="en-US"/>
    </w:rPr>
  </w:style>
  <w:style w:type="paragraph" w:customStyle="1" w:styleId="86405B21F3194CB9B1A26DC097A6E31B1">
    <w:name w:val="86405B21F3194CB9B1A26DC097A6E31B1"/>
    <w:rsid w:val="00D85F31"/>
    <w:rPr>
      <w:rFonts w:eastAsiaTheme="minorHAnsi"/>
      <w:lang w:eastAsia="en-US"/>
    </w:rPr>
  </w:style>
  <w:style w:type="paragraph" w:customStyle="1" w:styleId="17348D3640C54F8680222D7AEE1F90AE1">
    <w:name w:val="17348D3640C54F8680222D7AEE1F90AE1"/>
    <w:rsid w:val="00D85F31"/>
    <w:rPr>
      <w:rFonts w:eastAsiaTheme="minorHAnsi"/>
      <w:lang w:eastAsia="en-US"/>
    </w:rPr>
  </w:style>
  <w:style w:type="paragraph" w:customStyle="1" w:styleId="478E03BB3CEA4B4D9FE74017DD0E536F1">
    <w:name w:val="478E03BB3CEA4B4D9FE74017DD0E536F1"/>
    <w:rsid w:val="00D85F31"/>
    <w:rPr>
      <w:rFonts w:eastAsiaTheme="minorHAnsi"/>
      <w:lang w:eastAsia="en-US"/>
    </w:rPr>
  </w:style>
  <w:style w:type="paragraph" w:customStyle="1" w:styleId="AB74227AC1644E02A385DA83AE2F39DE1">
    <w:name w:val="AB74227AC1644E02A385DA83AE2F39DE1"/>
    <w:rsid w:val="00D85F31"/>
    <w:rPr>
      <w:rFonts w:eastAsiaTheme="minorHAnsi"/>
      <w:lang w:eastAsia="en-US"/>
    </w:rPr>
  </w:style>
  <w:style w:type="paragraph" w:customStyle="1" w:styleId="F6AA1D5F990742AD898F12E05643176D1">
    <w:name w:val="F6AA1D5F990742AD898F12E05643176D1"/>
    <w:rsid w:val="00D85F31"/>
    <w:rPr>
      <w:rFonts w:eastAsiaTheme="minorHAnsi"/>
      <w:lang w:eastAsia="en-US"/>
    </w:rPr>
  </w:style>
  <w:style w:type="paragraph" w:customStyle="1" w:styleId="B118420BEE8740018A4D2F943BE49D9E1">
    <w:name w:val="B118420BEE8740018A4D2F943BE49D9E1"/>
    <w:rsid w:val="00D85F31"/>
    <w:rPr>
      <w:rFonts w:eastAsiaTheme="minorHAnsi"/>
      <w:lang w:eastAsia="en-US"/>
    </w:rPr>
  </w:style>
  <w:style w:type="paragraph" w:customStyle="1" w:styleId="75BA32938F1C4FFCB525D067944D23441">
    <w:name w:val="75BA32938F1C4FFCB525D067944D23441"/>
    <w:rsid w:val="00D85F31"/>
    <w:rPr>
      <w:rFonts w:eastAsiaTheme="minorHAnsi"/>
      <w:lang w:eastAsia="en-US"/>
    </w:rPr>
  </w:style>
  <w:style w:type="paragraph" w:customStyle="1" w:styleId="15C209FAF75E466C84095DCA30BABC851">
    <w:name w:val="15C209FAF75E466C84095DCA30BABC851"/>
    <w:rsid w:val="00D85F31"/>
    <w:rPr>
      <w:rFonts w:eastAsiaTheme="minorHAnsi"/>
      <w:lang w:eastAsia="en-US"/>
    </w:rPr>
  </w:style>
  <w:style w:type="paragraph" w:customStyle="1" w:styleId="7E877F7245EA4BB199EA5EBFDB4DC447">
    <w:name w:val="7E877F7245EA4BB199EA5EBFDB4DC447"/>
    <w:rsid w:val="00192480"/>
    <w:pPr>
      <w:spacing w:line="278" w:lineRule="auto"/>
    </w:pPr>
    <w:rPr>
      <w:kern w:val="2"/>
      <w:sz w:val="24"/>
      <w:szCs w:val="24"/>
      <w14:ligatures w14:val="standardContextual"/>
    </w:rPr>
  </w:style>
  <w:style w:type="paragraph" w:customStyle="1" w:styleId="9991A8E4F9CE45B5B2E2FDD2B43500B2">
    <w:name w:val="9991A8E4F9CE45B5B2E2FDD2B43500B2"/>
    <w:rsid w:val="00192480"/>
    <w:pPr>
      <w:spacing w:line="278" w:lineRule="auto"/>
    </w:pPr>
    <w:rPr>
      <w:kern w:val="2"/>
      <w:sz w:val="24"/>
      <w:szCs w:val="24"/>
      <w14:ligatures w14:val="standardContextual"/>
    </w:rPr>
  </w:style>
  <w:style w:type="paragraph" w:customStyle="1" w:styleId="882C2D623CEA480A988CA6695D6D4814">
    <w:name w:val="882C2D623CEA480A988CA6695D6D4814"/>
    <w:rsid w:val="00192480"/>
    <w:pPr>
      <w:spacing w:line="278" w:lineRule="auto"/>
    </w:pPr>
    <w:rPr>
      <w:kern w:val="2"/>
      <w:sz w:val="24"/>
      <w:szCs w:val="24"/>
      <w14:ligatures w14:val="standardContextual"/>
    </w:rPr>
  </w:style>
  <w:style w:type="paragraph" w:customStyle="1" w:styleId="4B837DA4C97A427D99D6DF96F8FE443A">
    <w:name w:val="4B837DA4C97A427D99D6DF96F8FE443A"/>
    <w:rsid w:val="001924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a55278-d602-478f-a632-2a42a24d4a6e">
      <Value>16</Value>
      <Value>15</Value>
      <Value>14</Value>
    </TaxCatchAll>
    <lcf76f155ced4ddcb4097134ff3c332f xmlns="93dc1b34-8910-47a7-a46c-0448c0fa1810">
      <Terms xmlns="http://schemas.microsoft.com/office/infopath/2007/PartnerControls"/>
    </lcf76f155ced4ddcb4097134ff3c332f>
    <LikesCount xmlns="http://schemas.microsoft.com/sharepoint/v3" xsi:nil="true"/>
    <LocationCategory xmlns="93dc1b34-8910-47a7-a46c-0448c0fa1810" xsi:nil="true"/>
    <TaxKeywordTaxHTField xmlns="33a55278-d602-478f-a632-2a42a24d4a6e">
      <Terms xmlns="http://schemas.microsoft.com/office/infopath/2007/PartnerControls">
        <TermInfo xmlns="http://schemas.microsoft.com/office/infopath/2007/PartnerControls">
          <TermName xmlns="http://schemas.microsoft.com/office/infopath/2007/PartnerControls">HumanResources</TermName>
          <TermId xmlns="http://schemas.microsoft.com/office/infopath/2007/PartnerControls">4d12bdfc-b4e0-423d-bf8a-57bd362b7aec</TermId>
        </TermInfo>
        <TermInfo xmlns="http://schemas.microsoft.com/office/infopath/2007/PartnerControls">
          <TermName xmlns="http://schemas.microsoft.com/office/infopath/2007/PartnerControls">HR</TermName>
          <TermId xmlns="http://schemas.microsoft.com/office/infopath/2007/PartnerControls">aad7a0a4-3f3d-4995-b85d-7931e251579c</TermId>
        </TermInfo>
        <TermInfo xmlns="http://schemas.microsoft.com/office/infopath/2007/PartnerControls">
          <TermName xmlns="http://schemas.microsoft.com/office/infopath/2007/PartnerControls">Policy</TermName>
          <TermId xmlns="http://schemas.microsoft.com/office/infopath/2007/PartnerControls">c03ed4bb-ad84-49a6-bfbe-1721d9a8c699</TermId>
        </TermInfo>
      </Terms>
    </TaxKeywordTaxHTField>
    <Ratings xmlns="http://schemas.microsoft.com/sharepoint/v3" xsi:nil="true"/>
    <RatingCount xmlns="http://schemas.microsoft.com/sharepoint/v3" xsi:nil="true"/>
    <LikedBy xmlns="http://schemas.microsoft.com/sharepoint/v3">
      <UserInfo>
        <DisplayName/>
        <AccountId xsi:nil="true"/>
        <AccountType/>
      </UserInfo>
    </LikedBy>
    <IndexLetter xmlns="93dc1b34-8910-47a7-a46c-0448c0fa1810" xsi:nil="true"/>
    <Document_x0020_Type xmlns="93dc1b34-8910-47a7-a46c-0448c0fa1810">3 Form</Document_x0020_Type>
    <Year xmlns="93dc1b34-8910-47a7-a46c-0448c0fa1810" xsi:nil="true"/>
    <AverageRating xmlns="http://schemas.microsoft.com/sharepoint/v3" xsi:nil="true"/>
    <Policy xmlns="93dc1b34-8910-47a7-a46c-0448c0fa1810">Recruitment &amp; Selection</Polic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E3D0010653EB42B817C4224FB8382A" ma:contentTypeVersion="29" ma:contentTypeDescription="Create a new document." ma:contentTypeScope="" ma:versionID="46d8eec0793d358fa5c68c6db70e5656">
  <xsd:schema xmlns:xsd="http://www.w3.org/2001/XMLSchema" xmlns:xs="http://www.w3.org/2001/XMLSchema" xmlns:p="http://schemas.microsoft.com/office/2006/metadata/properties" xmlns:ns1="93dc1b34-8910-47a7-a46c-0448c0fa1810" xmlns:ns2="http://schemas.microsoft.com/sharepoint/v3" xmlns:ns4="33a55278-d602-478f-a632-2a42a24d4a6e" targetNamespace="http://schemas.microsoft.com/office/2006/metadata/properties" ma:root="true" ma:fieldsID="b215c14a23cdad8ffb31a354705fad78" ns1:_="" ns2:_="" ns4:_="">
    <xsd:import namespace="93dc1b34-8910-47a7-a46c-0448c0fa1810"/>
    <xsd:import namespace="http://schemas.microsoft.com/sharepoint/v3"/>
    <xsd:import namespace="33a55278-d602-478f-a632-2a42a24d4a6e"/>
    <xsd:element name="properties">
      <xsd:complexType>
        <xsd:sequence>
          <xsd:element name="documentManagement">
            <xsd:complexType>
              <xsd:all>
                <xsd:element ref="ns1:Policy" minOccurs="0"/>
                <xsd:element ref="ns1:IndexLetter" minOccurs="0"/>
                <xsd:element ref="ns1:Document_x0020_Type"/>
                <xsd:element ref="ns1:LocationCategory" minOccurs="0"/>
                <xsd:element ref="ns1:Year" minOccurs="0"/>
                <xsd:element ref="ns4:TaxKeywordTaxHTField" minOccurs="0"/>
                <xsd:element ref="ns4:TaxCatchAll" minOccurs="0"/>
                <xsd:element ref="ns1:MediaServiceMetadata" minOccurs="0"/>
                <xsd:element ref="ns1:MediaServiceFastMetadata" minOccurs="0"/>
                <xsd:element ref="ns2:AverageRating" minOccurs="0"/>
                <xsd:element ref="ns2:RatingCount" minOccurs="0"/>
                <xsd:element ref="ns2:RatedBy" minOccurs="0"/>
                <xsd:element ref="ns2:Ratings" minOccurs="0"/>
                <xsd:element ref="ns2:LikesCount" minOccurs="0"/>
                <xsd:element ref="ns2:LikedBy" minOccurs="0"/>
                <xsd:element ref="ns1:lcf76f155ced4ddcb4097134ff3c332f" minOccurs="0"/>
                <xsd:element ref="ns1:MediaServiceOCR" minOccurs="0"/>
                <xsd:element ref="ns1:MediaServiceGenerationTime" minOccurs="0"/>
                <xsd:element ref="ns1:MediaServiceEventHashCode" minOccurs="0"/>
                <xsd:element ref="ns1:MediaServiceObjectDetectorVersions" minOccurs="0"/>
                <xsd:element ref="ns4:SharedWithUsers" minOccurs="0"/>
                <xsd:element ref="ns4: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1b34-8910-47a7-a46c-0448c0fa1810" elementFormDefault="qualified">
    <xsd:import namespace="http://schemas.microsoft.com/office/2006/documentManagement/types"/>
    <xsd:import namespace="http://schemas.microsoft.com/office/infopath/2007/PartnerControls"/>
    <xsd:element name="Policy" ma:index="0" nillable="true" ma:displayName="Policy" ma:internalName="Policy" ma:readOnly="false">
      <xsd:simpleType>
        <xsd:restriction base="dms:Text">
          <xsd:maxLength value="255"/>
        </xsd:restriction>
      </xsd:simpleType>
    </xsd:element>
    <xsd:element name="IndexLetter" ma:index="1" nillable="true" ma:displayName="Index Letter" ma:format="Dropdown" ma:internalName="IndexLetter" ma:readOnly="false">
      <xsd:simpleType>
        <xsd:restriction base="dms:Text">
          <xsd:maxLength value="255"/>
        </xsd:restriction>
      </xsd:simpleType>
    </xsd:element>
    <xsd:element name="Document_x0020_Type" ma:index="2" ma:displayName="Document Type" ma:format="Dropdown" ma:internalName="Document_x0020_Type" ma:readOnly="false">
      <xsd:simpleType>
        <xsd:restriction base="dms:Choice">
          <xsd:enumeration value="1 Policy"/>
          <xsd:enumeration value="2 Guidance"/>
          <xsd:enumeration value="3 Form"/>
          <xsd:enumeration value="4 Form (Example)"/>
          <xsd:enumeration value="5 Letter"/>
          <xsd:enumeration value="6 Letter (Example)"/>
          <xsd:enumeration value="7 Calculator"/>
          <xsd:enumeration value="8 Template"/>
          <xsd:enumeration value="9 EHRIA"/>
          <xsd:enumeration value="10 Report"/>
          <xsd:enumeration value="11 HR"/>
        </xsd:restriction>
      </xsd:simpleType>
    </xsd:element>
    <xsd:element name="LocationCategory" ma:index="9" nillable="true" ma:displayName="Location Category" ma:format="Dropdown" ma:internalName="LocationCategory" ma:readOnly="false">
      <xsd:simpleType>
        <xsd:restriction base="dms:Choice">
          <xsd:enumeration value="SPS"/>
          <xsd:enumeration value="Establishment"/>
          <xsd:enumeration value="Headquarters"/>
        </xsd:restriction>
      </xsd:simpleType>
    </xsd:element>
    <xsd:element name="Year" ma:index="10" nillable="true" ma:displayName="Year" ma:format="Dropdown" ma:internalName="Year" ma:readOnly="false">
      <xsd:simpleType>
        <xsd:restriction base="dms:Choice">
          <xsd:enumeration value="2021"/>
          <xsd:enumeration value="2022"/>
          <xsd:enumeration value="2023"/>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7"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8" nillable="true" ma:displayName="Number of Ratings" ma:decimals="0" ma:description="Number of ratings submitted" ma:hidden="true" ma:internalName="RatingCount" ma:readOnly="false">
      <xsd:simpleType>
        <xsd:restriction base="dms:Number"/>
      </xsd:simpleType>
    </xsd:element>
    <xsd:element name="RatedBy" ma:index="19"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ma:readOnly="false">
      <xsd:simpleType>
        <xsd:restriction base="dms:Note"/>
      </xsd:simpleType>
    </xsd:element>
    <xsd:element name="LikesCount" ma:index="21" nillable="true" ma:displayName="Number of Likes" ma:hidden="true" ma:internalName="LikesCount" ma:readOnly="false">
      <xsd:simpleType>
        <xsd:restriction base="dms:Unknown"/>
      </xsd:simpleType>
    </xsd:element>
    <xsd:element name="LikedBy" ma:index="22"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readOnly="false" ma:fieldId="{23f27201-bee3-471e-b2e7-b64fd8b7ca38}" ma:taxonomyMulti="true" ma:sspId="1a3c672f-2e00-45d3-a1a8-e635612c58a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b93d2da-31e2-4099-9bc6-a5fe0f58e73c}" ma:internalName="TaxCatchAll" ma:readOnly="false"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2.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93dc1b34-8910-47a7-a46c-0448c0fa1810"/>
    <ds:schemaRef ds:uri="http://schemas.microsoft.com/sharepoint/v3"/>
  </ds:schemaRefs>
</ds:datastoreItem>
</file>

<file path=customXml/itemProps3.xml><?xml version="1.0" encoding="utf-8"?>
<ds:datastoreItem xmlns:ds="http://schemas.openxmlformats.org/officeDocument/2006/customXml" ds:itemID="{9B0F187C-296E-42CC-955E-A62349277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1b34-8910-47a7-a46c-0448c0fa1810"/>
    <ds:schemaRef ds:uri="http://schemas.microsoft.com/sharepoint/v3"/>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BEB69-792B-4847-A2B8-E334DB4C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2381</Characters>
  <Application>Microsoft Office Word</Application>
  <DocSecurity>4</DocSecurity>
  <Lines>19</Lines>
  <Paragraphs>5</Paragraphs>
  <ScaleCrop>false</ScaleCrop>
  <Company>Scottish Prison Service</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dc:title>
  <dc:subject/>
  <dc:creator>Hayley Evans</dc:creator>
  <cp:keywords>Policy; HumanResources; HR</cp:keywords>
  <dc:description/>
  <cp:lastModifiedBy>Samantha Boyd</cp:lastModifiedBy>
  <cp:revision>2</cp:revision>
  <cp:lastPrinted>2026-03-20T10:48:00Z</cp:lastPrinted>
  <dcterms:created xsi:type="dcterms:W3CDTF">2026-04-21T13:36:00Z</dcterms:created>
  <dcterms:modified xsi:type="dcterms:W3CDTF">2026-04-21T13:36:00Z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0x010100EDE3D0010653EB42B817C4224FB8382A</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